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886" w:rsidRDefault="006943A4" w:rsidP="006943A4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</w:rPr>
        <w:t>ЗАКОН</w:t>
      </w:r>
    </w:p>
    <w:p w:rsidR="00CF2963" w:rsidRDefault="006943A4" w:rsidP="006943A4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</w:t>
      </w:r>
    </w:p>
    <w:p w:rsidR="00CF2963" w:rsidRDefault="00CF2963" w:rsidP="00DB1886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CF2963" w:rsidRDefault="00CF2963" w:rsidP="00DB1886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CF2963" w:rsidRDefault="00CF2963" w:rsidP="00DB1886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</w:t>
      </w:r>
      <w:r>
        <w:rPr>
          <w:rFonts w:ascii="PT Astra Serif" w:hAnsi="PT Astra Serif"/>
          <w:b/>
          <w:bCs/>
          <w:sz w:val="28"/>
          <w:szCs w:val="28"/>
        </w:rPr>
        <w:t>3</w:t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DB1886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DB1886" w:rsidRDefault="00DB1886" w:rsidP="00DB1886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DB1886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1886" w:rsidRPr="00D970F3" w:rsidRDefault="00DB1886" w:rsidP="00DB1886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1886" w:rsidRPr="007F5414" w:rsidRDefault="00DB1886" w:rsidP="00DB1886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Pr="00D970F3">
        <w:rPr>
          <w:rFonts w:ascii="PT Astra Serif" w:hAnsi="PT Astra Serif"/>
          <w:bCs/>
          <w:sz w:val="28"/>
          <w:szCs w:val="28"/>
        </w:rPr>
        <w:br/>
        <w:t>Ульяновской области на 202</w:t>
      </w:r>
      <w:r>
        <w:rPr>
          <w:rFonts w:ascii="PT Astra Serif" w:hAnsi="PT Astra Serif"/>
          <w:bCs/>
          <w:sz w:val="28"/>
          <w:szCs w:val="28"/>
        </w:rPr>
        <w:t>3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DB1886" w:rsidRPr="00CF2963" w:rsidRDefault="00DB1886" w:rsidP="00CF2963">
      <w:pPr>
        <w:widowControl/>
        <w:adjustRightInd w:val="0"/>
        <w:rPr>
          <w:rFonts w:ascii="PT Astra Serif" w:hAnsi="PT Astra Serif"/>
          <w:b/>
          <w:bCs/>
          <w:sz w:val="16"/>
          <w:szCs w:val="28"/>
        </w:rPr>
      </w:pPr>
    </w:p>
    <w:p w:rsidR="00DB1886" w:rsidRPr="00D970F3" w:rsidRDefault="00DB1886" w:rsidP="00CF2963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DB1886" w:rsidRDefault="00DB1886" w:rsidP="00DB1886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B1886" w:rsidRPr="00385B05" w:rsidRDefault="00DB1886" w:rsidP="00DB1886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385B05">
        <w:rPr>
          <w:rFonts w:ascii="PT Astra Serif" w:hAnsi="PT Astra Serif"/>
          <w:b/>
          <w:sz w:val="28"/>
          <w:szCs w:val="28"/>
        </w:rPr>
        <w:tab/>
      </w:r>
      <w:r w:rsidRPr="00385B05">
        <w:rPr>
          <w:rFonts w:ascii="PT Astra Serif" w:hAnsi="PT Astra Serif"/>
          <w:b/>
          <w:sz w:val="28"/>
          <w:szCs w:val="28"/>
        </w:rPr>
        <w:tab/>
      </w:r>
      <w:r w:rsidRPr="00385B05">
        <w:rPr>
          <w:rFonts w:ascii="PT Astra Serif" w:hAnsi="PT Astra Serif"/>
          <w:b/>
          <w:sz w:val="28"/>
          <w:szCs w:val="28"/>
        </w:rPr>
        <w:tab/>
      </w:r>
      <w:r w:rsidRPr="00385B05">
        <w:rPr>
          <w:rFonts w:ascii="PT Astra Serif" w:hAnsi="PT Astra Serif"/>
          <w:b/>
          <w:sz w:val="28"/>
          <w:szCs w:val="28"/>
        </w:rPr>
        <w:tab/>
        <w:t xml:space="preserve">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85B05">
        <w:rPr>
          <w:rFonts w:ascii="PT Astra Serif" w:hAnsi="PT Astra Serif"/>
          <w:b/>
          <w:sz w:val="28"/>
          <w:szCs w:val="28"/>
        </w:rPr>
        <w:t xml:space="preserve">   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DB1886" w:rsidRDefault="00DB1886" w:rsidP="00DB1886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B1886" w:rsidRDefault="00DB1886" w:rsidP="00DB1886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B1886" w:rsidRPr="002F16A2" w:rsidRDefault="00DB1886" w:rsidP="00DB1886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B1886" w:rsidRPr="00CF2963" w:rsidRDefault="00DB1886" w:rsidP="00DB1886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CF2963">
        <w:rPr>
          <w:rFonts w:ascii="PT Astra Serif" w:hAnsi="PT Astra Serif"/>
          <w:sz w:val="28"/>
          <w:szCs w:val="27"/>
        </w:rPr>
        <w:t>г. Ульяновск</w:t>
      </w:r>
    </w:p>
    <w:p w:rsidR="00DB1886" w:rsidRPr="00CF2963" w:rsidRDefault="003B620B" w:rsidP="00DB1886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8 декабря</w:t>
      </w:r>
      <w:r w:rsidR="00DB1886" w:rsidRPr="00CF2963">
        <w:rPr>
          <w:rFonts w:ascii="PT Astra Serif" w:hAnsi="PT Astra Serif"/>
          <w:sz w:val="28"/>
          <w:szCs w:val="27"/>
        </w:rPr>
        <w:t xml:space="preserve"> 202</w:t>
      </w:r>
      <w:r w:rsidR="002D0CFC" w:rsidRPr="00CF2963">
        <w:rPr>
          <w:rFonts w:ascii="PT Astra Serif" w:hAnsi="PT Astra Serif"/>
          <w:sz w:val="28"/>
          <w:szCs w:val="27"/>
        </w:rPr>
        <w:t>2</w:t>
      </w:r>
      <w:r w:rsidR="00DB1886" w:rsidRPr="00CF2963">
        <w:rPr>
          <w:rFonts w:ascii="PT Astra Serif" w:hAnsi="PT Astra Serif"/>
          <w:sz w:val="28"/>
          <w:szCs w:val="27"/>
        </w:rPr>
        <w:t xml:space="preserve"> г.</w:t>
      </w:r>
    </w:p>
    <w:p w:rsidR="00DB1886" w:rsidRPr="00CF2963" w:rsidRDefault="00DB1886" w:rsidP="00DB1886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CF2963">
        <w:rPr>
          <w:rFonts w:ascii="PT Astra Serif" w:hAnsi="PT Astra Serif"/>
          <w:sz w:val="28"/>
          <w:szCs w:val="27"/>
        </w:rPr>
        <w:t xml:space="preserve">№ </w:t>
      </w:r>
      <w:r w:rsidR="003B620B">
        <w:rPr>
          <w:rFonts w:ascii="PT Astra Serif" w:hAnsi="PT Astra Serif"/>
          <w:sz w:val="28"/>
          <w:szCs w:val="27"/>
        </w:rPr>
        <w:t>118</w:t>
      </w:r>
      <w:r w:rsidRPr="00CF2963">
        <w:rPr>
          <w:rFonts w:ascii="PT Astra Serif" w:hAnsi="PT Astra Serif"/>
          <w:sz w:val="28"/>
          <w:szCs w:val="27"/>
        </w:rPr>
        <w:t>-ЗО</w:t>
      </w:r>
    </w:p>
    <w:p w:rsidR="00DB1886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967607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DB1886" w:rsidRPr="00967607" w:rsidSect="00967607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E92873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E92873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</w:p>
    <w:p w:rsidR="00CC7802" w:rsidRPr="00E92873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E92873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E92873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E92873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E92873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E92873" w:rsidRDefault="00732B92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sz w:val="28"/>
          <w:szCs w:val="28"/>
        </w:rPr>
        <w:t>2</w:t>
      </w:r>
      <w:r w:rsidR="00DB1886">
        <w:rPr>
          <w:rFonts w:ascii="PT Astra Serif" w:hAnsi="PT Astra Serif"/>
          <w:sz w:val="28"/>
          <w:szCs w:val="28"/>
        </w:rPr>
        <w:t>3</w:t>
      </w:r>
      <w:r w:rsidR="00C2395A" w:rsidRPr="00E92873">
        <w:rPr>
          <w:rFonts w:ascii="PT Astra Serif" w:hAnsi="PT Astra Serif"/>
          <w:sz w:val="28"/>
          <w:szCs w:val="28"/>
        </w:rPr>
        <w:t xml:space="preserve"> год»</w:t>
      </w:r>
    </w:p>
    <w:p w:rsidR="00125CF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F2963" w:rsidRDefault="00CF296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F2963" w:rsidRPr="00CF2963" w:rsidRDefault="00CF296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F2963" w:rsidRPr="00E92873" w:rsidRDefault="00CF296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E9287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E9287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b/>
          <w:sz w:val="28"/>
          <w:szCs w:val="28"/>
        </w:rPr>
        <w:t>2</w:t>
      </w:r>
      <w:r w:rsidR="00E46210">
        <w:rPr>
          <w:rFonts w:ascii="PT Astra Serif" w:hAnsi="PT Astra Serif"/>
          <w:b/>
          <w:sz w:val="28"/>
          <w:szCs w:val="28"/>
        </w:rPr>
        <w:t>3</w:t>
      </w:r>
      <w:r w:rsidR="00C2395A" w:rsidRPr="00E9287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E9287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E9287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DB1886">
        <w:rPr>
          <w:rFonts w:ascii="PT Astra Serif" w:hAnsi="PT Astra Serif"/>
          <w:bCs/>
          <w:sz w:val="28"/>
          <w:szCs w:val="28"/>
        </w:rPr>
        <w:t>3</w:t>
      </w:r>
      <w:r w:rsidRPr="00E9287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E92873">
        <w:rPr>
          <w:rFonts w:ascii="PT Astra Serif" w:hAnsi="PT Astra Serif"/>
          <w:bCs/>
          <w:sz w:val="28"/>
          <w:szCs w:val="28"/>
        </w:rPr>
        <w:t>–</w:t>
      </w:r>
      <w:r w:rsidRPr="00E9287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DB1886">
        <w:rPr>
          <w:rFonts w:ascii="PT Astra Serif" w:hAnsi="PT Astra Serif"/>
          <w:bCs/>
          <w:sz w:val="28"/>
          <w:szCs w:val="28"/>
        </w:rPr>
        <w:t>3</w:t>
      </w:r>
      <w:r w:rsidR="00734CFA">
        <w:rPr>
          <w:rFonts w:ascii="PT Astra Serif" w:hAnsi="PT Astra Serif"/>
          <w:bCs/>
          <w:sz w:val="28"/>
          <w:szCs w:val="28"/>
        </w:rPr>
        <w:t xml:space="preserve"> году</w:t>
      </w:r>
      <w:r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F2963">
        <w:rPr>
          <w:rFonts w:ascii="PT Astra Serif" w:hAnsi="PT Astra Serif"/>
          <w:bCs/>
          <w:sz w:val="28"/>
          <w:szCs w:val="28"/>
        </w:rPr>
        <w:t>и</w:t>
      </w:r>
      <w:r w:rsidRPr="00E92873">
        <w:rPr>
          <w:rFonts w:ascii="PT Astra Serif" w:hAnsi="PT Astra Serif"/>
          <w:bCs/>
          <w:sz w:val="28"/>
          <w:szCs w:val="28"/>
        </w:rPr>
        <w:t xml:space="preserve"> будет направлена на достижение следующих целей: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обеспе</w:t>
      </w:r>
      <w:r w:rsidR="00E269C5" w:rsidRPr="00E92873">
        <w:rPr>
          <w:rFonts w:ascii="PT Astra Serif" w:hAnsi="PT Astra Serif"/>
          <w:bCs/>
          <w:sz w:val="28"/>
          <w:szCs w:val="28"/>
        </w:rPr>
        <w:t>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E92873">
        <w:rPr>
          <w:rFonts w:ascii="PT Astra Serif" w:hAnsi="PT Astra Serif"/>
          <w:bCs/>
          <w:sz w:val="28"/>
          <w:szCs w:val="28"/>
        </w:rPr>
        <w:t>и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3</w:t>
      </w:r>
      <w:r w:rsidR="00E269C5" w:rsidRPr="00E9287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4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E9287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E92873" w:rsidRDefault="00813023" w:rsidP="00CF2963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E9287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4A3219" w:rsidRPr="004A3219">
        <w:rPr>
          <w:rFonts w:ascii="PT Astra Serif" w:hAnsi="PT Astra Serif"/>
          <w:bCs/>
          <w:sz w:val="28"/>
          <w:szCs w:val="28"/>
        </w:rPr>
        <w:t>акционерных</w:t>
      </w:r>
      <w:r w:rsidR="0058294A" w:rsidRPr="004A3219">
        <w:rPr>
          <w:rFonts w:ascii="PT Astra Serif" w:hAnsi="PT Astra Serif"/>
          <w:bCs/>
          <w:sz w:val="28"/>
          <w:szCs w:val="28"/>
        </w:rPr>
        <w:t xml:space="preserve"> обществ, акции </w:t>
      </w:r>
      <w:r w:rsidR="0058294A" w:rsidRPr="00E92873">
        <w:rPr>
          <w:rFonts w:ascii="PT Astra Serif" w:hAnsi="PT Astra Serif"/>
          <w:bCs/>
          <w:sz w:val="28"/>
          <w:szCs w:val="28"/>
        </w:rPr>
        <w:t>которых принадлежат Ульяновской области</w:t>
      </w:r>
      <w:r w:rsidR="00E269C5" w:rsidRPr="00E9287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E9287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E9287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E92873">
        <w:rPr>
          <w:rFonts w:ascii="PT Astra Serif" w:hAnsi="PT Astra Serif"/>
          <w:bCs/>
          <w:sz w:val="28"/>
          <w:szCs w:val="28"/>
        </w:rPr>
        <w:t>;</w:t>
      </w:r>
    </w:p>
    <w:p w:rsidR="00C2395A" w:rsidRPr="00E92873" w:rsidRDefault="00813023" w:rsidP="00CF2963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6</w:t>
      </w:r>
      <w:r w:rsidR="00E269C5" w:rsidRPr="00E9287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E9287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E92873">
        <w:rPr>
          <w:rFonts w:ascii="PT Astra Serif" w:hAnsi="PT Astra Serif"/>
          <w:bCs/>
          <w:sz w:val="28"/>
          <w:szCs w:val="28"/>
        </w:rPr>
        <w:t>.</w:t>
      </w:r>
    </w:p>
    <w:p w:rsidR="00CF2963" w:rsidRPr="00E92873" w:rsidRDefault="00CF2963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CF2963">
      <w:pPr>
        <w:widowControl/>
        <w:suppressAutoHyphens/>
        <w:adjustRightInd w:val="0"/>
        <w:spacing w:line="245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E92873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E92873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E9287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E9287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E9287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E9287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E92873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CF2963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2D0CFC">
        <w:rPr>
          <w:rFonts w:ascii="PT Astra Serif" w:hAnsi="PT Astra Serif"/>
          <w:bCs/>
          <w:sz w:val="28"/>
          <w:szCs w:val="28"/>
        </w:rPr>
        <w:t>3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924C82">
        <w:rPr>
          <w:rFonts w:ascii="PT Astra Serif" w:hAnsi="PT Astra Serif"/>
          <w:sz w:val="28"/>
          <w:szCs w:val="28"/>
        </w:rPr>
        <w:t>90198,02</w:t>
      </w:r>
      <w:r w:rsidR="00D502ED" w:rsidRPr="002D0CFC">
        <w:rPr>
          <w:rFonts w:ascii="PT Astra Serif" w:hAnsi="PT Astra Serif"/>
          <w:b/>
          <w:color w:val="FF0000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z w:val="28"/>
          <w:szCs w:val="28"/>
        </w:rPr>
        <w:t>тыс. рублей (</w:t>
      </w:r>
      <w:hyperlink r:id="rId10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E92873" w:rsidRDefault="00C2395A" w:rsidP="00CF2963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E92873">
        <w:rPr>
          <w:rFonts w:ascii="PT Astra Serif" w:hAnsi="PT Astra Serif"/>
          <w:bCs/>
          <w:sz w:val="28"/>
          <w:szCs w:val="28"/>
        </w:rPr>
        <w:t>,</w:t>
      </w:r>
      <w:r w:rsidRPr="00E9287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2D0CFC">
        <w:rPr>
          <w:rFonts w:ascii="PT Astra Serif" w:hAnsi="PT Astra Serif"/>
          <w:bCs/>
          <w:sz w:val="28"/>
          <w:szCs w:val="28"/>
        </w:rPr>
        <w:t>3</w:t>
      </w:r>
      <w:r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Pr="00A354BC">
        <w:rPr>
          <w:rFonts w:ascii="PT Astra Serif" w:hAnsi="PT Astra Serif"/>
          <w:bCs/>
          <w:sz w:val="28"/>
          <w:szCs w:val="28"/>
        </w:rPr>
        <w:t xml:space="preserve">году составит </w:t>
      </w:r>
      <w:r w:rsidR="003224FD">
        <w:rPr>
          <w:rFonts w:ascii="PT Astra Serif" w:hAnsi="PT Astra Serif"/>
          <w:sz w:val="28"/>
          <w:szCs w:val="28"/>
        </w:rPr>
        <w:t>36000</w:t>
      </w:r>
      <w:r w:rsidR="008A5498">
        <w:rPr>
          <w:rFonts w:ascii="PT Astra Serif" w:hAnsi="PT Astra Serif"/>
          <w:sz w:val="28"/>
          <w:szCs w:val="28"/>
        </w:rPr>
        <w:t>,0</w:t>
      </w:r>
      <w:r w:rsidR="005732AF" w:rsidRPr="00A354BC">
        <w:rPr>
          <w:rFonts w:ascii="PT Astra Serif" w:hAnsi="PT Astra Serif"/>
          <w:b/>
          <w:sz w:val="28"/>
          <w:szCs w:val="28"/>
        </w:rPr>
        <w:t xml:space="preserve"> </w:t>
      </w:r>
      <w:r w:rsidRPr="00A354BC">
        <w:rPr>
          <w:rFonts w:ascii="PT Astra Serif" w:hAnsi="PT Astra Serif"/>
          <w:bCs/>
          <w:sz w:val="28"/>
          <w:szCs w:val="28"/>
        </w:rPr>
        <w:t>тыс.</w:t>
      </w:r>
      <w:r w:rsidRPr="00E92873">
        <w:rPr>
          <w:rFonts w:ascii="PT Astra Serif" w:hAnsi="PT Astra Serif"/>
          <w:bCs/>
          <w:sz w:val="28"/>
          <w:szCs w:val="28"/>
        </w:rPr>
        <w:t xml:space="preserve"> рублей (</w:t>
      </w:r>
      <w:hyperlink r:id="rId11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F2963" w:rsidRPr="00E92873" w:rsidRDefault="00CF2963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D7EF7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537F6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C537F6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C537F6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C537F6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Default="00CC140E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537F6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C537F6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CF2963" w:rsidRPr="00C537F6" w:rsidRDefault="00CF2963" w:rsidP="00CF2963">
      <w:pPr>
        <w:widowControl/>
        <w:suppressAutoHyphens/>
        <w:adjustRightInd w:val="0"/>
        <w:spacing w:line="24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970D1F" w:rsidRDefault="00C2395A" w:rsidP="00CF2963">
      <w:pPr>
        <w:widowControl/>
        <w:suppressAutoHyphens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70D1F">
        <w:rPr>
          <w:rFonts w:ascii="PT Astra Serif" w:hAnsi="PT Astra Serif"/>
          <w:bCs/>
          <w:sz w:val="28"/>
          <w:szCs w:val="28"/>
        </w:rPr>
        <w:t xml:space="preserve">3.1. </w:t>
      </w:r>
      <w:proofErr w:type="gramStart"/>
      <w:r w:rsidRPr="00970D1F">
        <w:rPr>
          <w:rFonts w:ascii="PT Astra Serif" w:hAnsi="PT Astra Serif"/>
          <w:bCs/>
          <w:sz w:val="28"/>
          <w:szCs w:val="28"/>
        </w:rPr>
        <w:t xml:space="preserve">В реестре объектов государственной собственности Ульяновской </w:t>
      </w:r>
      <w:r w:rsidR="00DF440F" w:rsidRPr="00970D1F">
        <w:rPr>
          <w:rFonts w:ascii="PT Astra Serif" w:hAnsi="PT Astra Serif"/>
          <w:bCs/>
          <w:sz w:val="28"/>
          <w:szCs w:val="28"/>
        </w:rPr>
        <w:br/>
      </w:r>
      <w:r w:rsidRPr="00970D1F">
        <w:rPr>
          <w:rFonts w:ascii="PT Astra Serif" w:hAnsi="PT Astra Serif"/>
          <w:bCs/>
          <w:sz w:val="28"/>
          <w:szCs w:val="28"/>
        </w:rPr>
        <w:t>области по состоянию на 1 июля 20</w:t>
      </w:r>
      <w:r w:rsidR="00B84350" w:rsidRPr="00970D1F">
        <w:rPr>
          <w:rFonts w:ascii="PT Astra Serif" w:hAnsi="PT Astra Serif"/>
          <w:bCs/>
          <w:sz w:val="28"/>
          <w:szCs w:val="28"/>
        </w:rPr>
        <w:t>2</w:t>
      </w:r>
      <w:r w:rsidR="00793439" w:rsidRPr="00970D1F">
        <w:rPr>
          <w:rFonts w:ascii="PT Astra Serif" w:hAnsi="PT Astra Serif"/>
          <w:bCs/>
          <w:sz w:val="28"/>
          <w:szCs w:val="28"/>
        </w:rPr>
        <w:t>2</w:t>
      </w:r>
      <w:r w:rsidR="009F0228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Pr="00970D1F">
        <w:rPr>
          <w:rFonts w:ascii="PT Astra Serif" w:hAnsi="PT Astra Serif"/>
          <w:bCs/>
          <w:sz w:val="28"/>
          <w:szCs w:val="28"/>
        </w:rPr>
        <w:t>года учт</w:t>
      </w:r>
      <w:r w:rsidR="00302594">
        <w:rPr>
          <w:rFonts w:ascii="PT Astra Serif" w:hAnsi="PT Astra Serif"/>
          <w:bCs/>
          <w:sz w:val="28"/>
          <w:szCs w:val="28"/>
        </w:rPr>
        <w:t>ен</w:t>
      </w:r>
      <w:r w:rsidR="004A3219">
        <w:rPr>
          <w:rFonts w:ascii="PT Astra Serif" w:hAnsi="PT Astra Serif"/>
          <w:bCs/>
          <w:sz w:val="28"/>
          <w:szCs w:val="28"/>
        </w:rPr>
        <w:t>ы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="00CF2963">
        <w:rPr>
          <w:rFonts w:ascii="PT Astra Serif" w:hAnsi="PT Astra Serif"/>
          <w:bCs/>
          <w:sz w:val="28"/>
          <w:szCs w:val="28"/>
        </w:rPr>
        <w:t>3</w:t>
      </w:r>
      <w:r w:rsidR="0087258A">
        <w:rPr>
          <w:rFonts w:ascii="PT Astra Serif" w:hAnsi="PT Astra Serif"/>
          <w:bCs/>
          <w:sz w:val="28"/>
          <w:szCs w:val="28"/>
        </w:rPr>
        <w:t>999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 объект</w:t>
      </w:r>
      <w:r w:rsidR="00793439" w:rsidRPr="00970D1F">
        <w:rPr>
          <w:rFonts w:ascii="PT Astra Serif" w:hAnsi="PT Astra Serif"/>
          <w:bCs/>
          <w:sz w:val="28"/>
          <w:szCs w:val="28"/>
        </w:rPr>
        <w:t>ов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 недвижимого имущества, в том числе </w:t>
      </w:r>
      <w:r w:rsidR="00820553" w:rsidRPr="00970D1F">
        <w:rPr>
          <w:rFonts w:ascii="PT Astra Serif" w:hAnsi="PT Astra Serif"/>
          <w:bCs/>
          <w:sz w:val="28"/>
          <w:szCs w:val="28"/>
        </w:rPr>
        <w:t>2</w:t>
      </w:r>
      <w:r w:rsidR="00793439" w:rsidRPr="00970D1F">
        <w:rPr>
          <w:rFonts w:ascii="PT Astra Serif" w:hAnsi="PT Astra Serif"/>
          <w:bCs/>
          <w:sz w:val="28"/>
          <w:szCs w:val="28"/>
        </w:rPr>
        <w:t>30</w:t>
      </w:r>
      <w:r w:rsidR="00967607" w:rsidRPr="00970D1F">
        <w:rPr>
          <w:rFonts w:ascii="PT Astra Serif" w:hAnsi="PT Astra Serif"/>
          <w:bCs/>
          <w:sz w:val="28"/>
          <w:szCs w:val="28"/>
        </w:rPr>
        <w:t xml:space="preserve"> объектов, </w:t>
      </w:r>
      <w:r w:rsidR="00CC140E" w:rsidRPr="00970D1F">
        <w:rPr>
          <w:rFonts w:ascii="PT Astra Serif" w:hAnsi="PT Astra Serif"/>
          <w:bCs/>
          <w:sz w:val="28"/>
          <w:szCs w:val="28"/>
        </w:rPr>
        <w:t>находящихс</w:t>
      </w:r>
      <w:r w:rsidR="00967607" w:rsidRPr="00970D1F">
        <w:rPr>
          <w:rFonts w:ascii="PT Astra Serif" w:hAnsi="PT Astra Serif"/>
          <w:bCs/>
          <w:sz w:val="28"/>
          <w:szCs w:val="28"/>
        </w:rPr>
        <w:t xml:space="preserve">я в казне Ульяновской области, </w:t>
      </w:r>
      <w:r w:rsidR="00820553" w:rsidRPr="00970D1F">
        <w:rPr>
          <w:rFonts w:ascii="PT Astra Serif" w:hAnsi="PT Astra Serif"/>
          <w:bCs/>
          <w:sz w:val="28"/>
          <w:szCs w:val="28"/>
        </w:rPr>
        <w:t>3</w:t>
      </w:r>
      <w:r w:rsidR="00793439" w:rsidRPr="00970D1F">
        <w:rPr>
          <w:rFonts w:ascii="PT Astra Serif" w:hAnsi="PT Astra Serif"/>
          <w:bCs/>
          <w:sz w:val="28"/>
          <w:szCs w:val="28"/>
        </w:rPr>
        <w:t>679</w:t>
      </w:r>
      <w:r w:rsidR="00967607" w:rsidRPr="00970D1F">
        <w:rPr>
          <w:rFonts w:ascii="PT Astra Serif" w:hAnsi="PT Astra Serif"/>
          <w:bCs/>
          <w:sz w:val="28"/>
          <w:szCs w:val="28"/>
        </w:rPr>
        <w:t xml:space="preserve"> объектов, находящихся 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в оперативном управлении </w:t>
      </w:r>
      <w:r w:rsidR="00970D1F">
        <w:rPr>
          <w:rFonts w:ascii="PT Astra Serif" w:hAnsi="PT Astra Serif"/>
          <w:bCs/>
          <w:sz w:val="28"/>
          <w:szCs w:val="28"/>
        </w:rPr>
        <w:t xml:space="preserve">                              </w:t>
      </w:r>
      <w:r w:rsidR="002712EC" w:rsidRPr="00970D1F">
        <w:rPr>
          <w:rFonts w:ascii="PT Astra Serif" w:hAnsi="PT Astra Serif"/>
          <w:bCs/>
          <w:sz w:val="28"/>
          <w:szCs w:val="28"/>
        </w:rPr>
        <w:t>26</w:t>
      </w:r>
      <w:r w:rsidR="003129A9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Pr="00970D1F">
        <w:rPr>
          <w:rFonts w:ascii="PT Astra Serif" w:hAnsi="PT Astra Serif"/>
          <w:bCs/>
          <w:sz w:val="28"/>
          <w:szCs w:val="28"/>
        </w:rPr>
        <w:t>государственны</w:t>
      </w:r>
      <w:r w:rsidR="00970D1F">
        <w:rPr>
          <w:rFonts w:ascii="PT Astra Serif" w:hAnsi="PT Astra Serif"/>
          <w:bCs/>
          <w:sz w:val="28"/>
          <w:szCs w:val="28"/>
        </w:rPr>
        <w:t xml:space="preserve">х 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органов Ульяновской области, </w:t>
      </w:r>
      <w:r w:rsidR="00903718" w:rsidRPr="00970D1F">
        <w:rPr>
          <w:rFonts w:ascii="PT Astra Serif" w:hAnsi="PT Astra Serif"/>
          <w:bCs/>
          <w:sz w:val="28"/>
          <w:szCs w:val="28"/>
        </w:rPr>
        <w:t>27</w:t>
      </w:r>
      <w:r w:rsidR="002712EC" w:rsidRPr="00970D1F">
        <w:rPr>
          <w:rFonts w:ascii="PT Astra Serif" w:hAnsi="PT Astra Serif"/>
          <w:bCs/>
          <w:sz w:val="28"/>
          <w:szCs w:val="28"/>
        </w:rPr>
        <w:t>4</w:t>
      </w:r>
      <w:r w:rsidR="003129A9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Pr="00970D1F">
        <w:rPr>
          <w:rFonts w:ascii="PT Astra Serif" w:hAnsi="PT Astra Serif"/>
          <w:bCs/>
          <w:sz w:val="28"/>
          <w:szCs w:val="28"/>
        </w:rPr>
        <w:t>област</w:t>
      </w:r>
      <w:r w:rsidR="00CC140E" w:rsidRPr="00970D1F">
        <w:rPr>
          <w:rFonts w:ascii="PT Astra Serif" w:hAnsi="PT Astra Serif"/>
          <w:bCs/>
          <w:sz w:val="28"/>
          <w:szCs w:val="28"/>
        </w:rPr>
        <w:t>ных государственных учреждений</w:t>
      </w:r>
      <w:r w:rsidR="00970D1F">
        <w:rPr>
          <w:rFonts w:ascii="PT Astra Serif" w:hAnsi="PT Astra Serif"/>
          <w:bCs/>
          <w:sz w:val="28"/>
          <w:szCs w:val="28"/>
        </w:rPr>
        <w:t xml:space="preserve"> </w:t>
      </w:r>
      <w:r w:rsidR="00813023" w:rsidRPr="00970D1F">
        <w:rPr>
          <w:rFonts w:ascii="PT Astra Serif" w:hAnsi="PT Astra Serif"/>
          <w:bCs/>
          <w:sz w:val="28"/>
          <w:szCs w:val="28"/>
        </w:rPr>
        <w:t>и</w:t>
      </w:r>
      <w:r w:rsidR="00EA742B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="00903718" w:rsidRPr="00970D1F">
        <w:rPr>
          <w:rFonts w:ascii="PT Astra Serif" w:hAnsi="PT Astra Serif"/>
          <w:bCs/>
          <w:sz w:val="28"/>
          <w:szCs w:val="28"/>
        </w:rPr>
        <w:t>4</w:t>
      </w:r>
      <w:r w:rsidR="00EA742B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Pr="00970D1F">
        <w:rPr>
          <w:rFonts w:ascii="PT Astra Serif" w:hAnsi="PT Astra Serif"/>
          <w:bCs/>
          <w:sz w:val="28"/>
          <w:szCs w:val="28"/>
        </w:rPr>
        <w:t xml:space="preserve">областных государственных </w:t>
      </w:r>
      <w:r w:rsidR="00CC140E" w:rsidRPr="00970D1F">
        <w:rPr>
          <w:rFonts w:ascii="PT Astra Serif" w:hAnsi="PT Astra Serif"/>
          <w:bCs/>
          <w:sz w:val="28"/>
          <w:szCs w:val="28"/>
        </w:rPr>
        <w:t>казённых</w:t>
      </w:r>
      <w:r w:rsidRPr="00970D1F">
        <w:rPr>
          <w:rFonts w:ascii="PT Astra Serif" w:hAnsi="PT Astra Serif"/>
          <w:bCs/>
          <w:sz w:val="28"/>
          <w:szCs w:val="28"/>
        </w:rPr>
        <w:t xml:space="preserve"> предприятий</w:t>
      </w:r>
      <w:r w:rsidR="002D7EF7">
        <w:rPr>
          <w:rFonts w:ascii="PT Astra Serif" w:hAnsi="PT Astra Serif"/>
          <w:bCs/>
          <w:sz w:val="28"/>
          <w:szCs w:val="28"/>
        </w:rPr>
        <w:t>,</w:t>
      </w:r>
      <w:r w:rsidR="00302594">
        <w:rPr>
          <w:rFonts w:ascii="PT Astra Serif" w:hAnsi="PT Astra Serif"/>
          <w:bCs/>
          <w:sz w:val="28"/>
          <w:szCs w:val="28"/>
        </w:rPr>
        <w:t xml:space="preserve"> и</w:t>
      </w:r>
      <w:r w:rsidR="00DF440F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="00793439" w:rsidRPr="00970D1F">
        <w:rPr>
          <w:rFonts w:ascii="PT Astra Serif" w:hAnsi="PT Astra Serif"/>
          <w:bCs/>
          <w:sz w:val="28"/>
          <w:szCs w:val="28"/>
        </w:rPr>
        <w:t>90</w:t>
      </w:r>
      <w:r w:rsidR="00967607" w:rsidRPr="00970D1F">
        <w:rPr>
          <w:rFonts w:ascii="PT Astra Serif" w:hAnsi="PT Astra Serif"/>
          <w:bCs/>
          <w:sz w:val="28"/>
          <w:szCs w:val="28"/>
        </w:rPr>
        <w:t xml:space="preserve"> объект</w:t>
      </w:r>
      <w:r w:rsidR="00A17684" w:rsidRPr="00970D1F">
        <w:rPr>
          <w:rFonts w:ascii="PT Astra Serif" w:hAnsi="PT Astra Serif"/>
          <w:bCs/>
          <w:sz w:val="28"/>
          <w:szCs w:val="28"/>
        </w:rPr>
        <w:t>ов</w:t>
      </w:r>
      <w:r w:rsidR="00967607" w:rsidRPr="00970D1F">
        <w:rPr>
          <w:rFonts w:ascii="PT Astra Serif" w:hAnsi="PT Astra Serif"/>
          <w:bCs/>
          <w:sz w:val="28"/>
          <w:szCs w:val="28"/>
        </w:rPr>
        <w:t>, находящи</w:t>
      </w:r>
      <w:r w:rsidR="00A17684" w:rsidRPr="00970D1F">
        <w:rPr>
          <w:rFonts w:ascii="PT Astra Serif" w:hAnsi="PT Astra Serif"/>
          <w:bCs/>
          <w:sz w:val="28"/>
          <w:szCs w:val="28"/>
        </w:rPr>
        <w:t>х</w:t>
      </w:r>
      <w:r w:rsidR="00967607" w:rsidRPr="00970D1F">
        <w:rPr>
          <w:rFonts w:ascii="PT Astra Serif" w:hAnsi="PT Astra Serif"/>
          <w:bCs/>
          <w:sz w:val="28"/>
          <w:szCs w:val="28"/>
        </w:rPr>
        <w:t>ся</w:t>
      </w:r>
      <w:r w:rsidR="00793439" w:rsidRPr="00970D1F">
        <w:rPr>
          <w:rFonts w:ascii="PT Astra Serif" w:hAnsi="PT Astra Serif"/>
          <w:bCs/>
          <w:sz w:val="28"/>
          <w:szCs w:val="28"/>
        </w:rPr>
        <w:t xml:space="preserve"> </w:t>
      </w:r>
      <w:r w:rsidR="00032B6D" w:rsidRPr="00970D1F">
        <w:rPr>
          <w:rFonts w:ascii="PT Astra Serif" w:hAnsi="PT Astra Serif"/>
          <w:bCs/>
          <w:sz w:val="28"/>
          <w:szCs w:val="28"/>
        </w:rPr>
        <w:t xml:space="preserve">в хозяйственном ведении </w:t>
      </w:r>
      <w:r w:rsidR="00CF2963">
        <w:rPr>
          <w:rFonts w:ascii="PT Astra Serif" w:hAnsi="PT Astra Serif"/>
          <w:bCs/>
          <w:sz w:val="28"/>
          <w:szCs w:val="28"/>
        </w:rPr>
        <w:br/>
      </w:r>
      <w:r w:rsidR="00903718" w:rsidRPr="00970D1F">
        <w:rPr>
          <w:rFonts w:ascii="PT Astra Serif" w:hAnsi="PT Astra Serif"/>
          <w:bCs/>
          <w:sz w:val="28"/>
          <w:szCs w:val="28"/>
        </w:rPr>
        <w:t>6</w:t>
      </w:r>
      <w:r w:rsidR="00CC140E" w:rsidRPr="00970D1F">
        <w:rPr>
          <w:rFonts w:ascii="PT Astra Serif" w:hAnsi="PT Astra Serif"/>
          <w:bCs/>
          <w:sz w:val="28"/>
          <w:szCs w:val="28"/>
        </w:rPr>
        <w:t xml:space="preserve"> областных госуда</w:t>
      </w:r>
      <w:r w:rsidR="00967607" w:rsidRPr="00970D1F">
        <w:rPr>
          <w:rFonts w:ascii="PT Astra Serif" w:hAnsi="PT Astra Serif"/>
          <w:bCs/>
          <w:sz w:val="28"/>
          <w:szCs w:val="28"/>
        </w:rPr>
        <w:t>рственных</w:t>
      </w:r>
      <w:proofErr w:type="gramEnd"/>
      <w:r w:rsidR="00967607" w:rsidRPr="00970D1F">
        <w:rPr>
          <w:rFonts w:ascii="PT Astra Serif" w:hAnsi="PT Astra Serif"/>
          <w:bCs/>
          <w:sz w:val="28"/>
          <w:szCs w:val="28"/>
        </w:rPr>
        <w:t xml:space="preserve"> унитарных предприятий</w:t>
      </w:r>
      <w:r w:rsidR="00D11002" w:rsidRPr="00970D1F">
        <w:rPr>
          <w:rFonts w:ascii="PT Astra Serif" w:hAnsi="PT Astra Serif"/>
          <w:bCs/>
          <w:sz w:val="28"/>
          <w:szCs w:val="28"/>
        </w:rPr>
        <w:t>.</w:t>
      </w:r>
    </w:p>
    <w:p w:rsidR="001B7368" w:rsidRPr="00793439" w:rsidRDefault="00C2395A" w:rsidP="00970D1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70D1F">
        <w:rPr>
          <w:rFonts w:ascii="PT Astra Serif" w:hAnsi="PT Astra Serif"/>
          <w:bCs/>
          <w:sz w:val="28"/>
          <w:szCs w:val="28"/>
        </w:rPr>
        <w:lastRenderedPageBreak/>
        <w:t xml:space="preserve">Кроме того, Ульяновская область является акционером </w:t>
      </w:r>
      <w:r w:rsidR="00AC2FF4" w:rsidRPr="00970D1F">
        <w:rPr>
          <w:rFonts w:ascii="PT Astra Serif" w:hAnsi="PT Astra Serif"/>
          <w:bCs/>
          <w:sz w:val="28"/>
          <w:szCs w:val="28"/>
        </w:rPr>
        <w:t>2</w:t>
      </w:r>
      <w:r w:rsidR="009D0F72">
        <w:rPr>
          <w:rFonts w:ascii="PT Astra Serif" w:hAnsi="PT Astra Serif"/>
          <w:bCs/>
          <w:sz w:val="28"/>
          <w:szCs w:val="28"/>
        </w:rPr>
        <w:t>7</w:t>
      </w:r>
      <w:r w:rsidRPr="00970D1F">
        <w:rPr>
          <w:rFonts w:ascii="PT Astra Serif" w:hAnsi="PT Astra Serif"/>
          <w:bCs/>
          <w:sz w:val="28"/>
          <w:szCs w:val="28"/>
        </w:rPr>
        <w:t xml:space="preserve"> акционерных обществ.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2" w:history="1">
        <w:r w:rsidR="00C2395A" w:rsidRPr="00E9287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E9287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953C02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C73CF">
        <w:rPr>
          <w:rFonts w:ascii="PT Astra Serif" w:hAnsi="PT Astra Serif"/>
          <w:bCs/>
          <w:sz w:val="28"/>
          <w:szCs w:val="28"/>
        </w:rPr>
        <w:t>3</w:t>
      </w:r>
      <w:r w:rsidRPr="00953C02">
        <w:rPr>
          <w:rFonts w:ascii="PT Astra Serif" w:hAnsi="PT Astra Serif"/>
          <w:bCs/>
          <w:sz w:val="28"/>
          <w:szCs w:val="28"/>
        </w:rPr>
        <w:t xml:space="preserve">.3. Оформление согласия собственника на совершение сделок, связанных </w:t>
      </w:r>
      <w:r w:rsidR="00FF44AB" w:rsidRPr="00953C02">
        <w:rPr>
          <w:rFonts w:ascii="PT Astra Serif" w:hAnsi="PT Astra Serif"/>
          <w:bCs/>
          <w:sz w:val="28"/>
          <w:szCs w:val="28"/>
        </w:rPr>
        <w:br/>
      </w:r>
      <w:r w:rsidRPr="00953C02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953C02">
        <w:rPr>
          <w:rFonts w:ascii="PT Astra Serif" w:hAnsi="PT Astra Serif"/>
          <w:bCs/>
          <w:sz w:val="28"/>
          <w:szCs w:val="28"/>
        </w:rPr>
        <w:t>ё</w:t>
      </w:r>
      <w:r w:rsidRPr="00953C02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953C02">
        <w:rPr>
          <w:rFonts w:ascii="PT Astra Serif" w:hAnsi="PT Astra Serif"/>
          <w:bCs/>
          <w:sz w:val="28"/>
          <w:szCs w:val="28"/>
        </w:rPr>
        <w:t>и</w:t>
      </w:r>
      <w:r w:rsidR="00F07D2C" w:rsidRPr="00953C02">
        <w:rPr>
          <w:rFonts w:ascii="PT Astra Serif" w:hAnsi="PT Astra Serif"/>
          <w:bCs/>
          <w:sz w:val="28"/>
          <w:szCs w:val="28"/>
        </w:rPr>
        <w:t>ли</w:t>
      </w:r>
      <w:r w:rsidR="006A5219" w:rsidRPr="00953C02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953C02">
        <w:rPr>
          <w:rFonts w:ascii="PT Astra Serif" w:hAnsi="PT Astra Serif"/>
          <w:bCs/>
          <w:sz w:val="28"/>
          <w:szCs w:val="28"/>
        </w:rPr>
        <w:br/>
      </w:r>
      <w:r w:rsidRPr="00953C02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</w:t>
      </w:r>
      <w:r w:rsidR="00883C23" w:rsidRPr="00953C02">
        <w:rPr>
          <w:rFonts w:ascii="PT Astra Serif" w:hAnsi="PT Astra Serif"/>
          <w:bCs/>
          <w:sz w:val="28"/>
          <w:szCs w:val="28"/>
        </w:rPr>
        <w:t>и</w:t>
      </w:r>
      <w:r w:rsidRPr="00953C02">
        <w:rPr>
          <w:rFonts w:ascii="PT Astra Serif" w:hAnsi="PT Astra Serif"/>
          <w:bCs/>
          <w:sz w:val="28"/>
          <w:szCs w:val="28"/>
        </w:rPr>
        <w:t xml:space="preserve"> закон</w:t>
      </w:r>
      <w:r w:rsidR="00883C23" w:rsidRPr="00953C02">
        <w:rPr>
          <w:rFonts w:ascii="PT Astra Serif" w:hAnsi="PT Astra Serif"/>
          <w:bCs/>
          <w:sz w:val="28"/>
          <w:szCs w:val="28"/>
        </w:rPr>
        <w:t>ами</w:t>
      </w:r>
      <w:r w:rsidRPr="00953C02">
        <w:rPr>
          <w:rFonts w:ascii="PT Astra Serif" w:hAnsi="PT Astra Serif"/>
          <w:bCs/>
          <w:sz w:val="28"/>
          <w:szCs w:val="28"/>
        </w:rPr>
        <w:t>, не планируется.</w:t>
      </w:r>
    </w:p>
    <w:p w:rsidR="00C2395A" w:rsidRPr="00953C02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53C02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953C02" w:rsidRDefault="00DF2743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53C02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953C02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</w:t>
      </w:r>
      <w:r w:rsidR="00CF2963">
        <w:rPr>
          <w:rFonts w:ascii="PT Astra Serif" w:hAnsi="PT Astra Serif"/>
          <w:bCs/>
          <w:sz w:val="28"/>
          <w:szCs w:val="28"/>
        </w:rPr>
        <w:br/>
      </w:r>
      <w:r w:rsidR="00E74D8E" w:rsidRPr="00953C02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CF2963" w:rsidRPr="00E92873" w:rsidRDefault="00CF296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953C02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953C02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953C02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953C02">
        <w:rPr>
          <w:rFonts w:ascii="PT Astra Serif" w:hAnsi="PT Astra Serif"/>
          <w:b/>
          <w:bCs/>
          <w:sz w:val="28"/>
          <w:szCs w:val="28"/>
        </w:rPr>
        <w:br/>
      </w:r>
      <w:r w:rsidRPr="00953C02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953C02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953C02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2963" w:rsidRPr="00953C02" w:rsidRDefault="00CF2963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953C02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53C02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953C02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953C02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953C02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53C02">
        <w:rPr>
          <w:rFonts w:ascii="PT Astra Serif" w:hAnsi="PT Astra Serif"/>
          <w:bCs/>
          <w:sz w:val="28"/>
          <w:szCs w:val="28"/>
        </w:rPr>
        <w:t xml:space="preserve">4.2. </w:t>
      </w:r>
      <w:r w:rsidR="005B70C9" w:rsidRPr="00D970F3">
        <w:rPr>
          <w:rFonts w:ascii="PT Astra Serif" w:hAnsi="PT Astra Serif"/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403490">
        <w:rPr>
          <w:rFonts w:ascii="PT Astra Serif" w:hAnsi="PT Astra Serif"/>
          <w:bCs/>
          <w:sz w:val="28"/>
          <w:szCs w:val="28"/>
        </w:rPr>
        <w:t>ого</w:t>
      </w:r>
      <w:r w:rsidR="005B70C9" w:rsidRPr="00D970F3">
        <w:rPr>
          <w:rFonts w:ascii="PT Astra Serif" w:hAnsi="PT Astra Serif"/>
          <w:bCs/>
          <w:sz w:val="28"/>
          <w:szCs w:val="28"/>
        </w:rPr>
        <w:t xml:space="preserve"> капитал</w:t>
      </w:r>
      <w:r w:rsidR="00403490">
        <w:rPr>
          <w:rFonts w:ascii="PT Astra Serif" w:hAnsi="PT Astra Serif"/>
          <w:bCs/>
          <w:sz w:val="28"/>
          <w:szCs w:val="28"/>
        </w:rPr>
        <w:t>а</w:t>
      </w:r>
      <w:r w:rsidR="005B70C9" w:rsidRPr="00D970F3">
        <w:rPr>
          <w:rFonts w:ascii="PT Astra Serif" w:hAnsi="PT Astra Serif"/>
          <w:bCs/>
          <w:sz w:val="28"/>
          <w:szCs w:val="28"/>
        </w:rPr>
        <w:t xml:space="preserve"> акционерн</w:t>
      </w:r>
      <w:r w:rsidR="00403490">
        <w:rPr>
          <w:rFonts w:ascii="PT Astra Serif" w:hAnsi="PT Astra Serif"/>
          <w:bCs/>
          <w:sz w:val="28"/>
          <w:szCs w:val="28"/>
        </w:rPr>
        <w:t>ого</w:t>
      </w:r>
      <w:r w:rsidR="005B70C9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403490">
        <w:rPr>
          <w:rFonts w:ascii="PT Astra Serif" w:hAnsi="PT Astra Serif"/>
          <w:bCs/>
          <w:sz w:val="28"/>
          <w:szCs w:val="28"/>
        </w:rPr>
        <w:t>а</w:t>
      </w:r>
      <w:r w:rsidR="005B70C9">
        <w:rPr>
          <w:rFonts w:ascii="PT Astra Serif" w:hAnsi="PT Astra Serif"/>
          <w:bCs/>
          <w:sz w:val="28"/>
          <w:szCs w:val="28"/>
        </w:rPr>
        <w:t xml:space="preserve"> </w:t>
      </w:r>
      <w:r w:rsidR="005B70C9" w:rsidRPr="00D970F3">
        <w:rPr>
          <w:rFonts w:ascii="PT Astra Serif" w:hAnsi="PT Astra Serif"/>
          <w:bCs/>
          <w:sz w:val="28"/>
          <w:szCs w:val="28"/>
        </w:rPr>
        <w:t>«Корпорация развития Ульяновской области»</w:t>
      </w:r>
      <w:r w:rsidR="005B70C9">
        <w:rPr>
          <w:rFonts w:ascii="PT Astra Serif" w:hAnsi="PT Astra Serif"/>
          <w:bCs/>
          <w:sz w:val="28"/>
          <w:szCs w:val="28"/>
        </w:rPr>
        <w:t xml:space="preserve"> </w:t>
      </w:r>
      <w:r w:rsidR="005B70C9" w:rsidRPr="00D970F3">
        <w:rPr>
          <w:rFonts w:ascii="PT Astra Serif" w:hAnsi="PT Astra Serif"/>
          <w:bCs/>
          <w:sz w:val="28"/>
          <w:szCs w:val="28"/>
        </w:rPr>
        <w:t>(приложение 2 к Программе</w:t>
      </w:r>
      <w:r w:rsidR="005B70C9">
        <w:rPr>
          <w:rFonts w:ascii="PT Astra Serif" w:hAnsi="PT Astra Serif"/>
          <w:bCs/>
          <w:sz w:val="28"/>
          <w:szCs w:val="28"/>
        </w:rPr>
        <w:t>)</w:t>
      </w:r>
      <w:r w:rsidR="001B7368" w:rsidRPr="00953C02">
        <w:rPr>
          <w:rFonts w:ascii="PT Astra Serif" w:hAnsi="PT Astra Serif"/>
          <w:bCs/>
          <w:sz w:val="28"/>
          <w:szCs w:val="28"/>
        </w:rPr>
        <w:t>.</w:t>
      </w:r>
    </w:p>
    <w:p w:rsidR="00541896" w:rsidRPr="00E92873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E92873" w:rsidSect="00B61B7F">
          <w:headerReference w:type="default" r:id="rId13"/>
          <w:foot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E9287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E9287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290556" w:rsidRDefault="00290556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00353" w:rsidRPr="00900353" w:rsidRDefault="00900353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C17F6E" w:rsidRPr="00E9287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E9287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E92873">
        <w:rPr>
          <w:rFonts w:ascii="PT Astra Serif" w:hAnsi="PT Astra Serif"/>
          <w:b/>
          <w:sz w:val="28"/>
          <w:szCs w:val="28"/>
        </w:rPr>
        <w:t>2</w:t>
      </w:r>
      <w:r w:rsidR="005732AF">
        <w:rPr>
          <w:rFonts w:ascii="PT Astra Serif" w:hAnsi="PT Astra Serif"/>
          <w:b/>
          <w:sz w:val="28"/>
          <w:szCs w:val="28"/>
        </w:rPr>
        <w:t>3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E9287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572"/>
        <w:gridCol w:w="1644"/>
      </w:tblGrid>
      <w:tr w:rsidR="00E92873" w:rsidRPr="00E9287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E9287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E9287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E92873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7580"/>
        <w:gridCol w:w="1653"/>
      </w:tblGrid>
      <w:tr w:rsidR="00E92873" w:rsidRPr="00E9287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E9287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E9287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DC73CF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73CF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DC73CF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DC73CF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ъ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B27F7" w:rsidRDefault="00C63E53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2840</w:t>
            </w:r>
            <w:r w:rsidR="00EB27F7" w:rsidRPr="00EB27F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 от продажи права на заключение договоров аренды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2B4052" w:rsidRDefault="002B4052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B4052">
              <w:rPr>
                <w:rFonts w:ascii="PT Astra Serif" w:hAnsi="PT Astra Serif"/>
                <w:sz w:val="28"/>
                <w:szCs w:val="28"/>
              </w:rPr>
              <w:t>21435,0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953C02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53C02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953C02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53C02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953C02">
              <w:rPr>
                <w:rFonts w:ascii="PT Astra Serif" w:hAnsi="PT Astra Serif"/>
                <w:sz w:val="28"/>
                <w:szCs w:val="28"/>
              </w:rPr>
              <w:br/>
            </w:r>
            <w:r w:rsidRPr="00953C02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2B4052" w:rsidRDefault="00734CF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44</w:t>
            </w:r>
            <w:bookmarkStart w:id="0" w:name="_GoBack"/>
            <w:bookmarkEnd w:id="0"/>
            <w:r w:rsidR="002B405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816,</w:t>
            </w:r>
            <w:r w:rsidR="009974A9" w:rsidRPr="00953C02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6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E4264" w:rsidRDefault="001C02C3" w:rsidP="00032D4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4128,97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EE4264" w:rsidRDefault="001C02C3" w:rsidP="00032D49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12634,25</w:t>
            </w:r>
          </w:p>
        </w:tc>
      </w:tr>
      <w:tr w:rsidR="002D0CFC" w:rsidRPr="002D0CFC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E92873" w:rsidRDefault="00EE4264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C8620A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8620A" w:rsidRPr="00E92873" w:rsidRDefault="00C8620A" w:rsidP="004A3219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или муниципальн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ми учреждениями в отношении земельных участков, нах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дящихся в собственности субъектов Российской Федерации</w:t>
            </w:r>
          </w:p>
        </w:tc>
        <w:tc>
          <w:tcPr>
            <w:tcW w:w="845" w:type="pct"/>
          </w:tcPr>
          <w:p w:rsidR="00C8620A" w:rsidRPr="0038783D" w:rsidRDefault="0038783D" w:rsidP="0038783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783D">
              <w:rPr>
                <w:rFonts w:ascii="PT Astra Serif" w:hAnsi="PT Astra Serif"/>
                <w:sz w:val="28"/>
                <w:szCs w:val="28"/>
              </w:rPr>
              <w:lastRenderedPageBreak/>
              <w:t>143</w:t>
            </w:r>
            <w:r w:rsidR="00C8620A" w:rsidRPr="0038783D">
              <w:rPr>
                <w:rFonts w:ascii="PT Astra Serif" w:hAnsi="PT Astra Serif"/>
                <w:sz w:val="28"/>
                <w:szCs w:val="28"/>
              </w:rPr>
              <w:t>,</w:t>
            </w:r>
            <w:r w:rsidRPr="0038783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2D0CFC" w:rsidRPr="002D0CFC" w:rsidTr="009B1418">
        <w:tc>
          <w:tcPr>
            <w:tcW w:w="4155" w:type="pct"/>
            <w:gridSpan w:val="2"/>
          </w:tcPr>
          <w:p w:rsidR="00E269C5" w:rsidRPr="00E92873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845" w:type="pct"/>
          </w:tcPr>
          <w:p w:rsidR="00E269C5" w:rsidRPr="001C02C3" w:rsidRDefault="001C02C3" w:rsidP="0081746E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C02C3">
              <w:rPr>
                <w:rFonts w:ascii="PT Astra Serif" w:hAnsi="PT Astra Serif"/>
                <w:b/>
                <w:sz w:val="28"/>
                <w:szCs w:val="28"/>
              </w:rPr>
              <w:t>90198,02</w:t>
            </w:r>
          </w:p>
        </w:tc>
      </w:tr>
    </w:tbl>
    <w:p w:rsidR="00761364" w:rsidRPr="00E92873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E92873" w:rsidSect="006B6D6A">
          <w:headerReference w:type="firs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0"/>
          <w:szCs w:val="28"/>
        </w:rPr>
        <w:t>_____________</w:t>
      </w:r>
      <w:r w:rsidR="00BC1E6E" w:rsidRPr="00E92873">
        <w:rPr>
          <w:rFonts w:ascii="PT Astra Serif" w:hAnsi="PT Astra Serif"/>
          <w:sz w:val="20"/>
          <w:szCs w:val="28"/>
        </w:rPr>
        <w:t>_________</w:t>
      </w:r>
    </w:p>
    <w:p w:rsidR="00B03699" w:rsidRPr="00E92873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B03699" w:rsidRPr="00E92873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B03699" w:rsidRPr="00E92873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B03699" w:rsidRDefault="00B03699" w:rsidP="00B03699">
      <w:pPr>
        <w:rPr>
          <w:rFonts w:ascii="PT Astra Serif" w:hAnsi="PT Astra Serif"/>
          <w:sz w:val="28"/>
          <w:szCs w:val="28"/>
        </w:rPr>
      </w:pPr>
    </w:p>
    <w:p w:rsidR="00B03699" w:rsidRPr="00E92873" w:rsidRDefault="00B03699" w:rsidP="00B03699">
      <w:pPr>
        <w:rPr>
          <w:rFonts w:ascii="PT Astra Serif" w:hAnsi="PT Astra Serif"/>
          <w:sz w:val="28"/>
          <w:szCs w:val="28"/>
        </w:rPr>
      </w:pPr>
    </w:p>
    <w:p w:rsidR="00B03699" w:rsidRPr="00E92873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Pr="00E92873">
        <w:rPr>
          <w:rFonts w:ascii="PT Astra Serif" w:hAnsi="PT Astra Serif"/>
          <w:b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E92873"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в 202</w:t>
      </w:r>
      <w:r>
        <w:rPr>
          <w:rFonts w:ascii="PT Astra Serif" w:hAnsi="PT Astra Serif"/>
          <w:b/>
          <w:sz w:val="28"/>
          <w:szCs w:val="28"/>
        </w:rPr>
        <w:t>3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B03699" w:rsidRPr="00E92873" w:rsidRDefault="00B03699" w:rsidP="00B03699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603"/>
        <w:gridCol w:w="1691"/>
      </w:tblGrid>
      <w:tr w:rsidR="00B03699" w:rsidRPr="00E92873" w:rsidTr="007F3C44">
        <w:tc>
          <w:tcPr>
            <w:tcW w:w="594" w:type="dxa"/>
            <w:vAlign w:val="center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расходов, тыс. рублей</w:t>
            </w:r>
          </w:p>
        </w:tc>
      </w:tr>
    </w:tbl>
    <w:p w:rsidR="00B03699" w:rsidRPr="00E92873" w:rsidRDefault="00B03699" w:rsidP="00B03699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7613"/>
        <w:gridCol w:w="1686"/>
      </w:tblGrid>
      <w:tr w:rsidR="00B03699" w:rsidRPr="00E92873" w:rsidTr="007F3C44">
        <w:trPr>
          <w:tblHeader/>
        </w:trPr>
        <w:tc>
          <w:tcPr>
            <w:tcW w:w="589" w:type="dxa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B03699" w:rsidRPr="00E92873" w:rsidTr="007F3C44">
        <w:tc>
          <w:tcPr>
            <w:tcW w:w="589" w:type="dxa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B03699" w:rsidRPr="00E92873" w:rsidRDefault="00B03699" w:rsidP="00694CA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осущ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ствлением кадастровой деятельности в отношении недвиж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мого имущества</w:t>
            </w:r>
            <w:r w:rsidR="00694CAA">
              <w:rPr>
                <w:rFonts w:ascii="PT Astra Serif" w:hAnsi="PT Astra Serif"/>
                <w:sz w:val="28"/>
                <w:szCs w:val="28"/>
              </w:rPr>
              <w:t xml:space="preserve"> и земельных участков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, находящ</w:t>
            </w:r>
            <w:r w:rsidR="00694CAA">
              <w:rPr>
                <w:rFonts w:ascii="PT Astra Serif" w:hAnsi="PT Astra Serif"/>
                <w:sz w:val="28"/>
                <w:szCs w:val="28"/>
              </w:rPr>
              <w:t>их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ся в гос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дарственной собственности Ульяновской области,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их инве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таризацией; мероприятий, связанных с организацией разгр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ничения на территории Ульяновской области государ</w:t>
            </w:r>
            <w:r w:rsidR="00D204B1">
              <w:rPr>
                <w:rFonts w:ascii="PT Astra Serif" w:hAnsi="PT Astra Serif"/>
                <w:sz w:val="28"/>
                <w:szCs w:val="28"/>
              </w:rPr>
              <w:t>стве</w:t>
            </w:r>
            <w:r w:rsidR="00D204B1">
              <w:rPr>
                <w:rFonts w:ascii="PT Astra Serif" w:hAnsi="PT Astra Serif"/>
                <w:sz w:val="28"/>
                <w:szCs w:val="28"/>
              </w:rPr>
              <w:t>н</w:t>
            </w:r>
            <w:r w:rsidR="00D204B1">
              <w:rPr>
                <w:rFonts w:ascii="PT Astra Serif" w:hAnsi="PT Astra Serif"/>
                <w:sz w:val="28"/>
                <w:szCs w:val="28"/>
              </w:rPr>
              <w:t>ной собственности на землю,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а также с обеспечением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хранности государственного имущества Ульяновской обла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</w:t>
            </w:r>
          </w:p>
        </w:tc>
        <w:tc>
          <w:tcPr>
            <w:tcW w:w="1686" w:type="dxa"/>
          </w:tcPr>
          <w:p w:rsidR="00B03699" w:rsidRPr="00301DE1" w:rsidRDefault="009A47BF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700</w:t>
            </w:r>
            <w:r w:rsidR="00B03699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B03699" w:rsidRPr="00E92873" w:rsidTr="007F3C44">
        <w:tc>
          <w:tcPr>
            <w:tcW w:w="589" w:type="dxa"/>
          </w:tcPr>
          <w:p w:rsidR="00B03699" w:rsidRPr="00E92873" w:rsidRDefault="00B03699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B03699" w:rsidRPr="00E92873" w:rsidRDefault="00E96BC7" w:rsidP="007F3C4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дарственной собственности Ульяновской области (далее – имущество), в том числе относящегося к объектам залогов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имущес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 и торгов по продаже права на заключение договоров аре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ды имущества, публикаци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информационных сообщений, </w:t>
            </w:r>
            <w:r w:rsidRPr="009D690D">
              <w:rPr>
                <w:rFonts w:ascii="PT Astra Serif" w:hAnsi="PT Astra Serif"/>
                <w:sz w:val="28"/>
                <w:szCs w:val="28"/>
              </w:rPr>
              <w:t xml:space="preserve">связанных с управлением имуществом </w:t>
            </w:r>
            <w:r>
              <w:rPr>
                <w:rFonts w:ascii="PT Astra Serif" w:hAnsi="PT Astra Serif"/>
                <w:sz w:val="28"/>
                <w:szCs w:val="28"/>
              </w:rPr>
              <w:t>и земельными учас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ками</w:t>
            </w:r>
            <w:proofErr w:type="gramEnd"/>
          </w:p>
        </w:tc>
        <w:tc>
          <w:tcPr>
            <w:tcW w:w="1686" w:type="dxa"/>
          </w:tcPr>
          <w:p w:rsidR="00B03699" w:rsidRPr="00301DE1" w:rsidRDefault="009A47BF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B03699">
              <w:rPr>
                <w:rFonts w:ascii="PT Astra Serif" w:hAnsi="PT Astra Serif"/>
                <w:sz w:val="28"/>
                <w:szCs w:val="28"/>
              </w:rPr>
              <w:t>00</w:t>
            </w:r>
            <w:r w:rsidR="00B03699" w:rsidRPr="00301DE1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B74865" w:rsidRPr="00E92873" w:rsidTr="007F3C44">
        <w:tc>
          <w:tcPr>
            <w:tcW w:w="589" w:type="dxa"/>
          </w:tcPr>
          <w:p w:rsidR="00B74865" w:rsidRPr="00E92873" w:rsidRDefault="009A47BF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B7486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B74865" w:rsidRPr="00E92873" w:rsidRDefault="00B74865" w:rsidP="00C144B1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и возмещения издержек, связанных с рассмотрением дел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в судах</w:t>
            </w:r>
          </w:p>
        </w:tc>
        <w:tc>
          <w:tcPr>
            <w:tcW w:w="1686" w:type="dxa"/>
          </w:tcPr>
          <w:p w:rsidR="00B74865" w:rsidRPr="0022145D" w:rsidRDefault="00B74865" w:rsidP="00B7486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683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B74865" w:rsidRPr="00F01C8B" w:rsidTr="007F3C44">
        <w:tc>
          <w:tcPr>
            <w:tcW w:w="589" w:type="dxa"/>
          </w:tcPr>
          <w:p w:rsidR="00B74865" w:rsidRPr="00F01C8B" w:rsidRDefault="009A47BF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B74865" w:rsidRPr="00F01C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B74865" w:rsidRPr="00F01C8B" w:rsidRDefault="00B74865" w:rsidP="007F3C44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01C8B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F01C8B">
              <w:rPr>
                <w:rFonts w:ascii="PT Astra Serif" w:hAnsi="PT Astra Serif"/>
                <w:sz w:val="28"/>
                <w:szCs w:val="28"/>
              </w:rPr>
              <w:t>е</w:t>
            </w:r>
            <w:r w:rsidRPr="00F01C8B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B74865" w:rsidRPr="00F01C8B" w:rsidRDefault="00F3493F" w:rsidP="007F3C4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35000,0</w:t>
            </w:r>
          </w:p>
        </w:tc>
      </w:tr>
      <w:tr w:rsidR="00B74865" w:rsidRPr="005732AF" w:rsidTr="007F3C44">
        <w:tc>
          <w:tcPr>
            <w:tcW w:w="8202" w:type="dxa"/>
            <w:gridSpan w:val="2"/>
          </w:tcPr>
          <w:p w:rsidR="00B74865" w:rsidRPr="00E92873" w:rsidRDefault="00B74865" w:rsidP="007F3C44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B74865" w:rsidRPr="005732AF" w:rsidRDefault="00CA7DB7" w:rsidP="007F3C4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36000</w:t>
            </w:r>
            <w:r w:rsidR="00F576C6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</w:tbl>
    <w:p w:rsidR="00B03699" w:rsidRPr="00E92873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</w:p>
    <w:p w:rsidR="00B03699" w:rsidRPr="00E92873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</w:p>
    <w:p w:rsidR="00B03699" w:rsidRPr="00E92873" w:rsidRDefault="00B03699" w:rsidP="00B03699">
      <w:pPr>
        <w:jc w:val="center"/>
        <w:rPr>
          <w:rFonts w:ascii="PT Astra Serif" w:hAnsi="PT Astra Serif"/>
          <w:sz w:val="28"/>
          <w:szCs w:val="28"/>
        </w:rPr>
        <w:sectPr w:rsidR="00B03699" w:rsidRPr="00E9287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8"/>
          <w:szCs w:val="28"/>
        </w:rPr>
        <w:t>_________________</w:t>
      </w:r>
    </w:p>
    <w:p w:rsidR="008421DE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E9287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A571ED" w:rsidRDefault="00A571ED" w:rsidP="00302594">
      <w:pPr>
        <w:rPr>
          <w:rFonts w:ascii="PT Astra Serif" w:hAnsi="PT Astra Serif"/>
          <w:sz w:val="28"/>
          <w:szCs w:val="28"/>
        </w:rPr>
      </w:pPr>
    </w:p>
    <w:p w:rsidR="00900353" w:rsidRPr="00E92873" w:rsidRDefault="00900353" w:rsidP="00302594">
      <w:pPr>
        <w:rPr>
          <w:rFonts w:ascii="PT Astra Serif" w:hAnsi="PT Astra Serif"/>
          <w:sz w:val="28"/>
          <w:szCs w:val="28"/>
        </w:rPr>
      </w:pP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E9287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E9287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E9287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E9287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E9287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1"/>
        <w:gridCol w:w="2959"/>
        <w:gridCol w:w="2445"/>
        <w:gridCol w:w="1540"/>
      </w:tblGrid>
      <w:tr w:rsidR="00E92873" w:rsidRPr="00E92873" w:rsidTr="00FC52B0">
        <w:tc>
          <w:tcPr>
            <w:tcW w:w="286" w:type="pct"/>
            <w:vAlign w:val="center"/>
          </w:tcPr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E9287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15" w:type="pct"/>
            <w:vAlign w:val="center"/>
          </w:tcPr>
          <w:p w:rsidR="006313EE" w:rsidRPr="00E9287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E9287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лица, которым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имущество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E92873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2976"/>
        <w:gridCol w:w="2410"/>
        <w:gridCol w:w="1559"/>
      </w:tblGrid>
      <w:tr w:rsidR="00E92873" w:rsidRPr="00E92873" w:rsidTr="006313EE">
        <w:trPr>
          <w:tblHeader/>
        </w:trPr>
        <w:tc>
          <w:tcPr>
            <w:tcW w:w="568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92873" w:rsidRPr="00E45446" w:rsidTr="006313EE">
        <w:tc>
          <w:tcPr>
            <w:tcW w:w="568" w:type="dxa"/>
          </w:tcPr>
          <w:p w:rsidR="00BA39C6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="0075248F"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</w:t>
            </w:r>
            <w:r w:rsidR="006313EE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proofErr w:type="spellStart"/>
            <w:r w:rsidR="00AD6571" w:rsidRPr="00E45446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="00AD6571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BA39C6" w:rsidRPr="00E45446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E45446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E45446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E45446" w:rsidRDefault="005E2FA8" w:rsidP="0033374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E45446">
              <w:rPr>
                <w:rFonts w:ascii="PT Astra Serif" w:hAnsi="PT Astra Serif" w:cs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венное автономное учреждение «Инст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E454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E454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бюджетное </w:t>
            </w:r>
            <w:proofErr w:type="spellStart"/>
            <w:r w:rsidR="00915310"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="0075248F"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15310" w:rsidRPr="00E45446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="007E68E3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E45446">
              <w:rPr>
                <w:rFonts w:ascii="PT Astra Serif" w:hAnsi="PT Astra Serif"/>
                <w:sz w:val="28"/>
                <w:szCs w:val="28"/>
              </w:rPr>
              <w:t>№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E4544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E45446" w:rsidRDefault="00945625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92873" w:rsidRPr="00E45446" w:rsidTr="006313EE">
        <w:tc>
          <w:tcPr>
            <w:tcW w:w="568" w:type="dxa"/>
          </w:tcPr>
          <w:p w:rsidR="00BA39C6" w:rsidRPr="00E45446" w:rsidRDefault="00A571ED" w:rsidP="00333746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E454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E45446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E45446" w:rsidRDefault="00A15AB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E454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«Фед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BA39C6" w:rsidRPr="00E45446" w:rsidRDefault="00BA39C6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E45446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333746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E45446" w:rsidRDefault="00AD14F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венное бюджетное профессиональное 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45446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E45446" w:rsidRDefault="00E956E1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клинический центр медици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E45446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E45446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E45446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осударс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 xml:space="preserve">реждение социального обслуживания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Ко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м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 xml:space="preserve">ального обслуживания населения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Исток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E45446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E45446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E45446" w:rsidRDefault="004A79B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45446" w:rsidRDefault="00DE3B84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гиональное отд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ление Всеросси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 творческой общественной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ганизации «Союз художников 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сии»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каз</w:t>
            </w:r>
            <w:r w:rsidR="00BD76FA" w:rsidRPr="00E45446">
              <w:rPr>
                <w:rFonts w:ascii="PT Astra Serif" w:hAnsi="PT Astra Serif"/>
                <w:sz w:val="28"/>
                <w:szCs w:val="28"/>
              </w:rPr>
              <w:t>ё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ждение социального обслуживания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Соц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альный приют для 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тей и подростков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Рок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туш</w:t>
            </w:r>
            <w:r w:rsidR="001E3F3D" w:rsidRPr="00E45446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45446" w:rsidRDefault="00DE3B84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Рокотуши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Н.П.Соловьёва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E45446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E45446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государс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венное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ё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учр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E45446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Управление делами Ульяновской области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E45446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тации зданий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высших органов власти</w:t>
            </w:r>
            <w:r w:rsidR="00DF5A69" w:rsidRPr="00E45446">
              <w:rPr>
                <w:rFonts w:ascii="PT Astra Serif" w:hAnsi="PT Astra Serif"/>
                <w:sz w:val="28"/>
                <w:szCs w:val="28"/>
              </w:rPr>
              <w:t>»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187,28</w:t>
            </w:r>
          </w:p>
        </w:tc>
      </w:tr>
      <w:tr w:rsidR="00E92873" w:rsidRPr="00E45446" w:rsidTr="006313EE">
        <w:tc>
          <w:tcPr>
            <w:tcW w:w="568" w:type="dxa"/>
          </w:tcPr>
          <w:p w:rsidR="002A4E6E" w:rsidRPr="00E45446" w:rsidRDefault="009001BC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E45446" w:rsidRDefault="007A755F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E45446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E45446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E45446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E45446" w:rsidRDefault="002A4E6E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E45446" w:rsidRDefault="001D3F97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ства внутренних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 xml:space="preserve">дел Российской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>Федерации по 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волжскому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ону г. Ульяновска</w:t>
            </w:r>
          </w:p>
        </w:tc>
        <w:tc>
          <w:tcPr>
            <w:tcW w:w="1559" w:type="dxa"/>
          </w:tcPr>
          <w:p w:rsidR="002A4E6E" w:rsidRPr="00E45446" w:rsidRDefault="002A4E6E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1D3F97" w:rsidRPr="00E45446" w:rsidTr="006313EE">
        <w:tc>
          <w:tcPr>
            <w:tcW w:w="568" w:type="dxa"/>
          </w:tcPr>
          <w:p w:rsidR="001D3F97" w:rsidRPr="00E45446" w:rsidRDefault="001D3F97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410" w:type="dxa"/>
          </w:tcPr>
          <w:p w:rsidR="001D3F97" w:rsidRPr="00E45446" w:rsidRDefault="001D3F97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1D3F97" w:rsidRPr="00E45446" w:rsidRDefault="001D3F97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1D3F97" w:rsidRPr="00E45446" w:rsidRDefault="001D3F97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социального обслуживания «Де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ческий интернат «Остров детства»</w:t>
            </w:r>
          </w:p>
        </w:tc>
        <w:tc>
          <w:tcPr>
            <w:tcW w:w="2410" w:type="dxa"/>
          </w:tcPr>
          <w:p w:rsidR="001D3F97" w:rsidRPr="00E45446" w:rsidRDefault="001D3F97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1559" w:type="dxa"/>
          </w:tcPr>
          <w:p w:rsidR="001D3F97" w:rsidRPr="00E45446" w:rsidRDefault="001D3F97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A05056" w:rsidRPr="00E45446" w:rsidTr="006313EE">
        <w:tc>
          <w:tcPr>
            <w:tcW w:w="568" w:type="dxa"/>
          </w:tcPr>
          <w:p w:rsidR="00A05056" w:rsidRPr="00E45446" w:rsidRDefault="00A05056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A05056" w:rsidRPr="00E45446" w:rsidRDefault="00A05056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он, р.п. Базарный Сызган, ул.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A05056" w:rsidRPr="00E45446" w:rsidRDefault="00A05056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социального обслуживания «Де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психоневролог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ческий интернат «Остров детства»</w:t>
            </w:r>
          </w:p>
        </w:tc>
        <w:tc>
          <w:tcPr>
            <w:tcW w:w="2410" w:type="dxa"/>
          </w:tcPr>
          <w:p w:rsidR="00A05056" w:rsidRPr="00E45446" w:rsidRDefault="00A05056" w:rsidP="00A05056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нансов муниц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A05056" w:rsidRPr="00E45446" w:rsidRDefault="00A05056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92873" w:rsidRPr="00E45446" w:rsidTr="006313EE">
        <w:tc>
          <w:tcPr>
            <w:tcW w:w="568" w:type="dxa"/>
          </w:tcPr>
          <w:p w:rsidR="00097150" w:rsidRPr="00E45446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E45446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45446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E45446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E45446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E92873" w:rsidRPr="00E45446" w:rsidTr="006313EE">
        <w:tc>
          <w:tcPr>
            <w:tcW w:w="568" w:type="dxa"/>
          </w:tcPr>
          <w:p w:rsidR="00097150" w:rsidRPr="00E45446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E45446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45446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E45446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E45446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E45446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E45446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E92873" w:rsidRPr="00E45446" w:rsidTr="006313EE">
        <w:tc>
          <w:tcPr>
            <w:tcW w:w="568" w:type="dxa"/>
          </w:tcPr>
          <w:p w:rsidR="00097150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45446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реждение культуры «Центр народной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куль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E45446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Общественная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новская реги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нальная азерба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джанская </w:t>
            </w:r>
            <w:proofErr w:type="spellStart"/>
            <w:r w:rsidR="002F6218"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="002F6218"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2F6218"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2F6218"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r w:rsidR="002F6218"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автономия»</w:t>
            </w:r>
          </w:p>
        </w:tc>
        <w:tc>
          <w:tcPr>
            <w:tcW w:w="1559" w:type="dxa"/>
          </w:tcPr>
          <w:p w:rsidR="00097150" w:rsidRPr="00E45446" w:rsidRDefault="00097150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29,61</w:t>
            </w:r>
          </w:p>
        </w:tc>
      </w:tr>
      <w:tr w:rsidR="00E92873" w:rsidRPr="00E45446" w:rsidTr="006313EE">
        <w:tc>
          <w:tcPr>
            <w:tcW w:w="568" w:type="dxa"/>
          </w:tcPr>
          <w:p w:rsidR="00097150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45446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45446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культуры «Центр народной куль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E45446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областная татарская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автономия»</w:t>
            </w:r>
          </w:p>
        </w:tc>
        <w:tc>
          <w:tcPr>
            <w:tcW w:w="1559" w:type="dxa"/>
          </w:tcPr>
          <w:p w:rsidR="00097150" w:rsidRPr="00E45446" w:rsidRDefault="00097150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2976" w:type="dxa"/>
          </w:tcPr>
          <w:p w:rsidR="007A755F" w:rsidRPr="00E45446" w:rsidRDefault="003D3C36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«Областной противотуберкулё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ный санаторий имени врача А.А.Тамарова»</w:t>
            </w:r>
          </w:p>
        </w:tc>
        <w:tc>
          <w:tcPr>
            <w:tcW w:w="2410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 w:rsidRPr="00E45446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р.п. Су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2E5F49" w:rsidRPr="00E45446" w:rsidRDefault="00EB5C17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бластное государс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E45446" w:rsidRDefault="00141D3C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учреждение –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деление Пенс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онного фонда Российской Ф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дерации по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1559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9001B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5B4E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8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ровград, ул. 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техникум пр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фессиональных техн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логий имени Героя Советско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>го Союза М.С.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Чернова»</w:t>
            </w:r>
          </w:p>
        </w:tc>
        <w:tc>
          <w:tcPr>
            <w:tcW w:w="2410" w:type="dxa"/>
          </w:tcPr>
          <w:p w:rsidR="007A755F" w:rsidRPr="00E45446" w:rsidRDefault="0041793C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7A755F" w:rsidRPr="00E45446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261ABA" w:rsidRPr="00E45446" w:rsidTr="006313EE">
        <w:tc>
          <w:tcPr>
            <w:tcW w:w="568" w:type="dxa"/>
          </w:tcPr>
          <w:p w:rsidR="00261ABA" w:rsidRPr="00E45446" w:rsidRDefault="00261ABA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2410" w:type="dxa"/>
          </w:tcPr>
          <w:p w:rsidR="00261ABA" w:rsidRPr="00E45446" w:rsidRDefault="00261ABA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Желе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261ABA" w:rsidRPr="00E45446" w:rsidRDefault="00261ABA" w:rsidP="002F282E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реждение «Спортивная школа олимпийского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резерва по тхэквондо»</w:t>
            </w:r>
          </w:p>
        </w:tc>
        <w:tc>
          <w:tcPr>
            <w:tcW w:w="2410" w:type="dxa"/>
          </w:tcPr>
          <w:p w:rsidR="00261ABA" w:rsidRPr="00E45446" w:rsidRDefault="00261ABA" w:rsidP="002F282E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Общественная организация «Ульяновская 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гиональная фед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рация тхэквондо»</w:t>
            </w:r>
          </w:p>
        </w:tc>
        <w:tc>
          <w:tcPr>
            <w:tcW w:w="1559" w:type="dxa"/>
          </w:tcPr>
          <w:p w:rsidR="00261ABA" w:rsidRPr="00E45446" w:rsidRDefault="00261ABA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31,9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0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E45446" w:rsidRDefault="002F282E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 w:rsidRPr="00E45446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E45446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E45446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E45446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E45446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E45446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E45446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45446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7A755F" w:rsidRPr="00E45446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571E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тябрьская, д. 15</w:t>
            </w:r>
            <w:r w:rsidRPr="00E4544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дение «Рязановский сельскохозяйственный техникум»</w:t>
            </w:r>
            <w:r w:rsidRPr="00E4544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Местная религ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ция православный Приход храма в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честь Покрова Пресвятой Бог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>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>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E45446">
              <w:rPr>
                <w:rFonts w:ascii="PT Astra Serif" w:hAnsi="PT Astra Serif"/>
                <w:sz w:val="28"/>
                <w:szCs w:val="28"/>
              </w:rPr>
              <w:t>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376,7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1C74D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р.п.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Игн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E45446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E4544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45446" w:rsidRDefault="002F282E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центр детского творч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5B4EA1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1C74D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Абл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094467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49,99</w:t>
            </w:r>
          </w:p>
        </w:tc>
      </w:tr>
      <w:tr w:rsidR="00522C01" w:rsidRPr="00E45446" w:rsidTr="006313EE">
        <w:tc>
          <w:tcPr>
            <w:tcW w:w="568" w:type="dxa"/>
          </w:tcPr>
          <w:p w:rsidR="00522C01" w:rsidRPr="00E45446" w:rsidRDefault="00522C0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2410" w:type="dxa"/>
          </w:tcPr>
          <w:p w:rsidR="00522C01" w:rsidRPr="00E45446" w:rsidRDefault="00522C01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пер. 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рамзина, д. 3/2</w:t>
            </w:r>
          </w:p>
        </w:tc>
        <w:tc>
          <w:tcPr>
            <w:tcW w:w="2976" w:type="dxa"/>
          </w:tcPr>
          <w:p w:rsidR="00522C01" w:rsidRPr="00E45446" w:rsidRDefault="00522C01" w:rsidP="00990632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реждение культуры «Дворец книги – 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новская областная 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учная библиотека им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 В.И.Ленина»</w:t>
            </w:r>
          </w:p>
        </w:tc>
        <w:tc>
          <w:tcPr>
            <w:tcW w:w="2410" w:type="dxa"/>
          </w:tcPr>
          <w:p w:rsidR="00522C01" w:rsidRPr="00E45446" w:rsidRDefault="00522C01" w:rsidP="00990632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формационный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центр атомной отрасли»</w:t>
            </w:r>
          </w:p>
        </w:tc>
        <w:tc>
          <w:tcPr>
            <w:tcW w:w="1559" w:type="dxa"/>
          </w:tcPr>
          <w:p w:rsidR="00522C01" w:rsidRPr="00E45446" w:rsidRDefault="00522C01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265,56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29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</w:t>
            </w:r>
            <w:r w:rsidR="00D902B4" w:rsidRPr="00E45446">
              <w:rPr>
                <w:rFonts w:ascii="PT Astra Serif" w:hAnsi="PT Astra Serif"/>
                <w:sz w:val="28"/>
                <w:szCs w:val="28"/>
              </w:rPr>
              <w:t>Городская клиническая больница святого апостола Ан</w:t>
            </w:r>
            <w:r w:rsidR="00D902B4"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="00D902B4" w:rsidRPr="00E45446">
              <w:rPr>
                <w:rFonts w:ascii="PT Astra Serif" w:hAnsi="PT Astra Serif"/>
                <w:sz w:val="28"/>
                <w:szCs w:val="28"/>
              </w:rPr>
              <w:t>рея Первозванного</w:t>
            </w:r>
            <w:r w:rsidR="00357B46"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45446" w:rsidRDefault="006246CD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0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Кам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ы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E45446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9001BC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45446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6975F5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ская больница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23,43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E45446" w:rsidRDefault="007A755F" w:rsidP="00522C01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="00522C01" w:rsidRPr="00E45446"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детско-юноше</w:t>
            </w:r>
            <w:r w:rsidR="00E269C5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6975F5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E45446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реждение культуры </w:t>
            </w:r>
            <w:r w:rsidR="00D56E51" w:rsidRPr="00E45446">
              <w:rPr>
                <w:rFonts w:ascii="PT Astra Serif" w:hAnsi="PT Astra Serif"/>
                <w:sz w:val="28"/>
                <w:szCs w:val="28"/>
              </w:rPr>
              <w:t>«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деление обще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 xml:space="preserve">венного </w:t>
            </w:r>
            <w:r w:rsidR="00703C48" w:rsidRPr="00E45446">
              <w:rPr>
                <w:rFonts w:ascii="PT Astra Serif" w:hAnsi="PT Astra Serif"/>
                <w:sz w:val="28"/>
                <w:szCs w:val="28"/>
              </w:rPr>
              <w:t>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ежд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народного фонда славянской пис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менности и кул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туры»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E92873" w:rsidRPr="00E45446" w:rsidTr="006313EE">
        <w:tc>
          <w:tcPr>
            <w:tcW w:w="568" w:type="dxa"/>
          </w:tcPr>
          <w:p w:rsidR="007A755F" w:rsidRPr="00E45446" w:rsidRDefault="001C74D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45446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E45446">
              <w:rPr>
                <w:rFonts w:ascii="PT Astra Serif" w:hAnsi="PT Astra Serif"/>
                <w:sz w:val="28"/>
                <w:szCs w:val="28"/>
              </w:rPr>
              <w:t>ос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Гим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E45446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E45446" w:rsidRDefault="00990632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7A755F" w:rsidRPr="00E45446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D84D97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Гвар-дейская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д. 28, 30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45446" w:rsidRDefault="00990632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госу-дарственное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бюд-жетное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зования «Моско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венный универс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тет технологий и управления имени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К.Г.Разу-мовского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(Первый казачий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университет)»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2116,34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45446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2508EC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Димитровгра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технико-экономический ко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410" w:type="dxa"/>
          </w:tcPr>
          <w:p w:rsidR="009806BF" w:rsidRPr="00E45446" w:rsidRDefault="00B7028A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39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Рад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CA0A3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0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13/91-А</w:t>
            </w:r>
            <w:proofErr w:type="gramEnd"/>
          </w:p>
        </w:tc>
        <w:tc>
          <w:tcPr>
            <w:tcW w:w="2976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фическое общес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во»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CA0A3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1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рова, д. 13/91-А, помещения 1 этажа № 18, 42, 72, 73; 2 этажа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 xml:space="preserve">№ 1, 2, 6-30,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>32-40, 43-45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Улья-новск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E45446" w:rsidRDefault="009806BF" w:rsidP="00333746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E45446" w:rsidRDefault="00C11728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91F18" w:rsidP="00CA0A3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35,65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CA0A3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3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Богд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сиональной патологии имени Героя Росси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CA0A3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4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Кузн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CA0A3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5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«Ульяновский медицинский колледж  имени С.Б.Анурьевой»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247690" w:rsidRPr="00E45446" w:rsidTr="006313EE">
        <w:tc>
          <w:tcPr>
            <w:tcW w:w="568" w:type="dxa"/>
          </w:tcPr>
          <w:p w:rsidR="00247690" w:rsidRPr="00E45446" w:rsidRDefault="00247690" w:rsidP="00CA0A3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6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47690" w:rsidRPr="00E45446" w:rsidRDefault="00247690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г. </w:t>
            </w:r>
            <w:proofErr w:type="gram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Сен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-гилей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Чехова, д. 2А </w:t>
            </w:r>
          </w:p>
        </w:tc>
        <w:tc>
          <w:tcPr>
            <w:tcW w:w="2976" w:type="dxa"/>
          </w:tcPr>
          <w:p w:rsidR="00247690" w:rsidRPr="00E45446" w:rsidRDefault="00247690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«Спорти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ная школа олимпи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ского резерва по фу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болу «Волга» имени Н.П.Старостина»</w:t>
            </w:r>
          </w:p>
        </w:tc>
        <w:tc>
          <w:tcPr>
            <w:tcW w:w="2410" w:type="dxa"/>
          </w:tcPr>
          <w:p w:rsidR="00247690" w:rsidRPr="00E45446" w:rsidRDefault="00247690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Се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гилеевский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он» </w:t>
            </w:r>
          </w:p>
        </w:tc>
        <w:tc>
          <w:tcPr>
            <w:tcW w:w="1559" w:type="dxa"/>
          </w:tcPr>
          <w:p w:rsidR="00247690" w:rsidRPr="00E45446" w:rsidRDefault="00247690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тября, д. 90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Областной кл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нический онкологич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диспансер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го-сударственное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57,07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91F18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CA0A36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20-28;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 xml:space="preserve">2 этажа № 8 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мезонина № 1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1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2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мезонина № 4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900353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3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4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мезонина № 7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5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КОММУ-НИСТИЧЕСКАЯ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Улья-новск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 xml:space="preserve">ул. Кирова, д. 20, пом. 1 этажа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>№ 119, 120, 122, 123, 125, 126, 134, 137, 138, 140, 146-148, 153, 157, 225-246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pStyle w:val="ConsPlusNormal"/>
              <w:spacing w:line="233" w:lineRule="auto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 xml:space="preserve">ствия </w:t>
            </w:r>
            <w:r w:rsidR="006D1D50" w:rsidRPr="00E45446">
              <w:rPr>
                <w:rFonts w:ascii="PT Astra Serif" w:hAnsi="PT Astra Serif" w:cs="Times New Roman"/>
                <w:sz w:val="28"/>
                <w:szCs w:val="28"/>
              </w:rPr>
              <w:t>людям, оказавшимся в трудной жизне</w:t>
            </w:r>
            <w:r w:rsidR="006D1D50" w:rsidRPr="00E45446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="006D1D50" w:rsidRPr="00E45446">
              <w:rPr>
                <w:rFonts w:ascii="PT Astra Serif" w:hAnsi="PT Astra Serif" w:cs="Times New Roman"/>
                <w:sz w:val="28"/>
                <w:szCs w:val="28"/>
              </w:rPr>
              <w:t>ной ситуации</w:t>
            </w:r>
            <w:r w:rsidRPr="00E45446">
              <w:rPr>
                <w:rFonts w:ascii="PT Astra Serif" w:hAnsi="PT Astra Serif" w:cs="Times New Roman"/>
                <w:sz w:val="28"/>
                <w:szCs w:val="28"/>
              </w:rPr>
              <w:t xml:space="preserve"> «Солнце для всех»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spacing w:line="233" w:lineRule="auto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91F18" w:rsidP="0090035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</w:t>
            </w:r>
            <w:r w:rsidR="00CA0A36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E45446" w:rsidRDefault="009806BF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45446" w:rsidRDefault="00B87856" w:rsidP="0090035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45446" w:rsidRDefault="009806BF" w:rsidP="00900353">
            <w:pPr>
              <w:pStyle w:val="ConsPlusNormal"/>
              <w:spacing w:line="233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бургская, д. 27</w:t>
            </w:r>
          </w:p>
        </w:tc>
        <w:tc>
          <w:tcPr>
            <w:tcW w:w="2976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нения «Центральная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городская клинич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ская больница г.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Улья-новска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168,2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0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ул.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Верх-няя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1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9806BF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2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нения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уч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стковая больница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инское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лекесского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E45446" w:rsidRDefault="00A173A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D84D97" w:rsidP="00FB48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9139C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новск, пр-т 50-ле</w:t>
            </w:r>
            <w:r w:rsidR="00A9139C" w:rsidRPr="00A9139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9139C">
              <w:rPr>
                <w:rFonts w:ascii="PT Astra Serif" w:hAnsi="PT Astra Serif"/>
                <w:spacing w:val="-4"/>
                <w:sz w:val="28"/>
                <w:szCs w:val="28"/>
              </w:rPr>
              <w:t>тия ВЛКСМ, д. 8А</w:t>
            </w:r>
          </w:p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45446" w:rsidRDefault="009806BF" w:rsidP="00FB48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работников здр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Ро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сийской Федер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E45446" w:rsidRDefault="009806BF" w:rsidP="00FB4808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5446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E92873" w:rsidRPr="00E45446" w:rsidTr="006313EE">
        <w:tc>
          <w:tcPr>
            <w:tcW w:w="568" w:type="dxa"/>
            <w:shd w:val="clear" w:color="auto" w:fill="auto"/>
          </w:tcPr>
          <w:p w:rsidR="009806BF" w:rsidRPr="00E45446" w:rsidRDefault="006D3FE4" w:rsidP="00CA0A3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E45446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E45446" w:rsidRDefault="0073561D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ластной клинический противотуберкулё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ный диспансер имени С.Д.Грязнова»</w:t>
            </w:r>
          </w:p>
        </w:tc>
        <w:tc>
          <w:tcPr>
            <w:tcW w:w="2410" w:type="dxa"/>
            <w:shd w:val="clear" w:color="auto" w:fill="auto"/>
          </w:tcPr>
          <w:p w:rsidR="009806BF" w:rsidRPr="00E45446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E45446" w:rsidRDefault="009806BF" w:rsidP="0011488E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36,06</w:t>
            </w:r>
          </w:p>
        </w:tc>
      </w:tr>
      <w:tr w:rsidR="006B2329" w:rsidRPr="00E45446" w:rsidTr="006313EE">
        <w:tc>
          <w:tcPr>
            <w:tcW w:w="568" w:type="dxa"/>
          </w:tcPr>
          <w:p w:rsidR="006B2329" w:rsidRPr="00E45446" w:rsidRDefault="006B2329" w:rsidP="00CA0A3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5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B2329" w:rsidRPr="00E45446" w:rsidRDefault="006B2329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6B2329" w:rsidRPr="00E45446" w:rsidRDefault="006B2329" w:rsidP="007E7F42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щеобразовательное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«Школа-интернат для </w:t>
            </w: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6B2329" w:rsidRPr="00E45446" w:rsidRDefault="006B2329" w:rsidP="007E7F42">
            <w:pPr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6B2329" w:rsidRPr="00E45446" w:rsidRDefault="006B2329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91F18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ул. Ульянова,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E45446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«Николаевская районная больница»</w:t>
            </w:r>
          </w:p>
        </w:tc>
        <w:tc>
          <w:tcPr>
            <w:tcW w:w="2410" w:type="dxa"/>
          </w:tcPr>
          <w:p w:rsidR="009806BF" w:rsidRPr="00E45446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E45446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7E7F42" w:rsidRPr="00E45446" w:rsidTr="006313EE">
        <w:tc>
          <w:tcPr>
            <w:tcW w:w="568" w:type="dxa"/>
          </w:tcPr>
          <w:p w:rsidR="006B2329" w:rsidRPr="00E45446" w:rsidRDefault="006B2329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</w:t>
            </w:r>
            <w:r w:rsidR="00CA0A36">
              <w:rPr>
                <w:rFonts w:ascii="PT Astra Serif" w:hAnsi="PT Astra Serif"/>
                <w:sz w:val="28"/>
                <w:szCs w:val="28"/>
              </w:rPr>
              <w:t>7</w:t>
            </w:r>
            <w:r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B2329" w:rsidRPr="00E45446" w:rsidRDefault="006B2329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Новом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>. Старая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6B2329" w:rsidRPr="00E45446" w:rsidRDefault="006B2329" w:rsidP="007E7F42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Новомалы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линская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6B2329" w:rsidRPr="00E45446" w:rsidRDefault="006B2329" w:rsidP="006B232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министрация п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селения муниц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вания «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якушкинское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Новомалы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6B2329" w:rsidRPr="00E45446" w:rsidRDefault="006B2329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68.</w:t>
            </w:r>
          </w:p>
        </w:tc>
        <w:tc>
          <w:tcPr>
            <w:tcW w:w="2410" w:type="dxa"/>
          </w:tcPr>
          <w:p w:rsidR="009806BF" w:rsidRPr="00E45446" w:rsidRDefault="009806BF" w:rsidP="004F52F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r w:rsidR="004F52FE" w:rsidRPr="00E45446">
              <w:rPr>
                <w:rFonts w:ascii="PT Astra Serif" w:hAnsi="PT Astra Serif"/>
                <w:sz w:val="28"/>
                <w:szCs w:val="28"/>
              </w:rPr>
              <w:t>Андрея Блаженного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FD5D03" w:rsidRPr="00E45446">
              <w:rPr>
                <w:rFonts w:ascii="PT Astra Serif" w:hAnsi="PT Astra Serif"/>
                <w:sz w:val="28"/>
                <w:szCs w:val="28"/>
              </w:rPr>
              <w:t xml:space="preserve">     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д. 22/14, пом. 1 этаж: 3-5, 9, 12-17, 20, 29-32;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зонин: 1-4, 10</w:t>
            </w:r>
          </w:p>
        </w:tc>
        <w:tc>
          <w:tcPr>
            <w:tcW w:w="2976" w:type="dxa"/>
          </w:tcPr>
          <w:p w:rsidR="009806BF" w:rsidRPr="00E45446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казённое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E45446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сийского детско-юношеского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</w:t>
            </w:r>
            <w:r w:rsidR="0011515B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B30691" w:rsidRPr="00E45446" w:rsidTr="006313EE">
        <w:tc>
          <w:tcPr>
            <w:tcW w:w="568" w:type="dxa"/>
          </w:tcPr>
          <w:p w:rsidR="00B30691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B30691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30691" w:rsidRPr="00E45446" w:rsidRDefault="00B30691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ласть, Павловский район, р.п. Па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B30691" w:rsidRPr="00E45446" w:rsidRDefault="00B30691" w:rsidP="00682547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венное бюджетное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социального обслуживания «Ко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плексный центр соц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ального обслуживания «Гармония» в р.п. Павловка»</w:t>
            </w:r>
          </w:p>
        </w:tc>
        <w:tc>
          <w:tcPr>
            <w:tcW w:w="2410" w:type="dxa"/>
          </w:tcPr>
          <w:p w:rsidR="00B30691" w:rsidRPr="00E45446" w:rsidRDefault="00B30691" w:rsidP="00682547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Муниципальное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учреждение кул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яновской обла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ти»</w:t>
            </w:r>
          </w:p>
        </w:tc>
        <w:tc>
          <w:tcPr>
            <w:tcW w:w="1559" w:type="dxa"/>
          </w:tcPr>
          <w:p w:rsidR="00B30691" w:rsidRPr="00E45446" w:rsidRDefault="00B30691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219,34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D84D97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0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. Средний Сантимир, ул. Кооперативная, д. 4</w:t>
            </w:r>
          </w:p>
        </w:tc>
        <w:tc>
          <w:tcPr>
            <w:tcW w:w="2976" w:type="dxa"/>
          </w:tcPr>
          <w:p w:rsidR="009806BF" w:rsidRPr="00E45446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нения «</w:t>
            </w:r>
            <w:proofErr w:type="spell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боль-</w:t>
            </w:r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E45446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45446" w:rsidRDefault="00682547" w:rsidP="00C92B25">
            <w:pPr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 «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лыклинского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1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обл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стной клинический центр специализир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заслуженного врача России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Кор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ю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E45446" w:rsidRDefault="009806BF" w:rsidP="00907E38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учре-ждение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 w:rsidRPr="00E45446">
              <w:rPr>
                <w:rFonts w:ascii="PT Astra Serif" w:hAnsi="PT Astra Serif"/>
                <w:sz w:val="28"/>
                <w:szCs w:val="28"/>
              </w:rPr>
              <w:t>че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России В.А.Егорова»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го образования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354,87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6D3FE4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Ряб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r w:rsidR="0011515B" w:rsidRPr="00E454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453007" w:rsidP="00CA0A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>ул. 4 Пятилетки, д. 28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76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техн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кум отраслевых те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х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нологий, экономики и права»</w:t>
            </w:r>
          </w:p>
        </w:tc>
        <w:tc>
          <w:tcPr>
            <w:tcW w:w="2410" w:type="dxa"/>
          </w:tcPr>
          <w:p w:rsidR="009806BF" w:rsidRPr="00E45446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>-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зовательное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высш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го образования «Ульяновский г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9806BF" w:rsidRPr="00E45446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40E4" w:rsidP="00CA0A3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7</w:t>
            </w:r>
            <w:r w:rsidR="00CA0A36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обуча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ю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Pr="00E45446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E92873" w:rsidRPr="00E45446" w:rsidTr="006313EE">
        <w:tc>
          <w:tcPr>
            <w:tcW w:w="568" w:type="dxa"/>
          </w:tcPr>
          <w:p w:rsidR="009806BF" w:rsidRPr="00E45446" w:rsidRDefault="00CA0A36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</w:t>
            </w:r>
            <w:r w:rsidR="009806BF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пр-т Ген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рала Тюленева, 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br/>
            </w:r>
            <w:r w:rsidRPr="00E45446">
              <w:rPr>
                <w:rFonts w:ascii="PT Astra Serif" w:hAnsi="PT Astra Serif"/>
                <w:sz w:val="28"/>
                <w:szCs w:val="28"/>
              </w:rPr>
              <w:t>д. 4</w:t>
            </w: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6" w:type="dxa"/>
          </w:tcPr>
          <w:p w:rsidR="009806BF" w:rsidRPr="00E45446" w:rsidRDefault="00E27004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</w:t>
            </w:r>
            <w:r w:rsidR="00907E38" w:rsidRPr="00E45446">
              <w:rPr>
                <w:rFonts w:ascii="PT Astra Serif" w:hAnsi="PT Astra Serif"/>
                <w:sz w:val="28"/>
                <w:szCs w:val="28"/>
              </w:rPr>
              <w:t>ая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</w:t>
            </w:r>
            <w:r w:rsidR="00907E38" w:rsidRPr="00E45446">
              <w:rPr>
                <w:rFonts w:ascii="PT Astra Serif" w:hAnsi="PT Astra Serif"/>
                <w:sz w:val="28"/>
                <w:szCs w:val="28"/>
              </w:rPr>
              <w:t>ая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бюджетная н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типовая образовател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ная организация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DA570D" w:rsidRPr="00E45446">
              <w:rPr>
                <w:rFonts w:ascii="PT Astra Serif" w:hAnsi="PT Astra Serif"/>
                <w:sz w:val="28"/>
                <w:szCs w:val="28"/>
              </w:rPr>
              <w:t>Дворец творчества детей и молодёжи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45446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Ква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806BF" w:rsidRPr="00E45446" w:rsidRDefault="008B06FD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E92873" w:rsidRPr="00E45446" w:rsidTr="006313EE">
        <w:tc>
          <w:tcPr>
            <w:tcW w:w="568" w:type="dxa"/>
          </w:tcPr>
          <w:p w:rsidR="005F4A43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E45446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 w:rsidRPr="00E45446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Фру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E4544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E45446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ждение «Департамент автомобильных дорог Ульяновской области»</w:t>
            </w:r>
          </w:p>
        </w:tc>
        <w:tc>
          <w:tcPr>
            <w:tcW w:w="2410" w:type="dxa"/>
          </w:tcPr>
          <w:p w:rsidR="005F4A43" w:rsidRPr="00E45446" w:rsidRDefault="00B34AE0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E45446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Pr="00E45446" w:rsidRDefault="00F979DA" w:rsidP="00FB49C5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70,5</w:t>
            </w:r>
          </w:p>
        </w:tc>
      </w:tr>
      <w:tr w:rsidR="00E92873" w:rsidRPr="00E45446" w:rsidTr="007553EB">
        <w:tc>
          <w:tcPr>
            <w:tcW w:w="568" w:type="dxa"/>
          </w:tcPr>
          <w:p w:rsidR="007553EB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</w:t>
            </w:r>
            <w:r w:rsidR="007553EB" w:rsidRPr="00E4544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553EB" w:rsidRPr="00E45446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Полб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45-А</w:t>
            </w:r>
          </w:p>
        </w:tc>
        <w:tc>
          <w:tcPr>
            <w:tcW w:w="2976" w:type="dxa"/>
          </w:tcPr>
          <w:p w:rsidR="007553EB" w:rsidRPr="00E45446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венное бюджетное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реждение социального обслуживания «Ко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соц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ального обслуживания населения «Исток» в г. Ульяновске»</w:t>
            </w:r>
          </w:p>
        </w:tc>
        <w:tc>
          <w:tcPr>
            <w:tcW w:w="2410" w:type="dxa"/>
          </w:tcPr>
          <w:p w:rsidR="007553EB" w:rsidRPr="00E45446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коммерческая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ганизация по 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циальному сл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жению и содейс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вию в повышении рождаемости «Симбирское Общество Мил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1559" w:type="dxa"/>
          </w:tcPr>
          <w:p w:rsidR="007553EB" w:rsidRPr="00E45446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24,32</w:t>
            </w:r>
          </w:p>
          <w:p w:rsidR="007553EB" w:rsidRPr="00E45446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листов, д. 1</w:t>
            </w:r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венное бюджетное профессиональное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«Ульяновский электромеханический колледж»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учреж-дение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«Спорти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ная школа № 9»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область, 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п. Шарлово, 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Заводская, д. 5</w:t>
            </w:r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здра-воохранения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Веш-каймская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казённое учре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ж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дение культуры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Вешкаймская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межпоселенч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библиоте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ная система»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37,21</w:t>
            </w: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Полб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д. 18, кв. 1-46</w:t>
            </w:r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Управление С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дебного департ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мента в Ульяно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и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нения «</w:t>
            </w:r>
            <w:proofErr w:type="spell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Муниципальное учреждение 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министрация м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ниципального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Игн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товское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городское поселение» </w:t>
            </w:r>
            <w:proofErr w:type="spellStart"/>
            <w:r w:rsidRPr="00E45446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E45446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й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пом. подвал: 1-7; 1 этаж: 21-82; </w:t>
            </w:r>
            <w:r w:rsidRPr="00E45446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ч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нения «Радищевская районная больница»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гиональное отд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ление Общеро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сийской общес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венной организ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ции «Российский Красный Крест»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212,4</w:t>
            </w:r>
          </w:p>
        </w:tc>
      </w:tr>
      <w:tr w:rsidR="00EB2C4F" w:rsidRPr="00E45446" w:rsidTr="007553EB">
        <w:tc>
          <w:tcPr>
            <w:tcW w:w="568" w:type="dxa"/>
          </w:tcPr>
          <w:p w:rsidR="00EB2C4F" w:rsidRPr="00E45446" w:rsidRDefault="00CA0A3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85.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я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новск, ул. Тел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ь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мана, д. 9</w:t>
            </w:r>
          </w:p>
        </w:tc>
        <w:tc>
          <w:tcPr>
            <w:tcW w:w="2976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общ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образовательное учр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«Школа для </w:t>
            </w:r>
            <w:proofErr w:type="gramStart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возможн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pacing w:val="-4"/>
                <w:sz w:val="28"/>
                <w:szCs w:val="28"/>
              </w:rPr>
              <w:t>стями здоровья № 19»</w:t>
            </w:r>
          </w:p>
        </w:tc>
        <w:tc>
          <w:tcPr>
            <w:tcW w:w="2410" w:type="dxa"/>
          </w:tcPr>
          <w:p w:rsidR="00EB2C4F" w:rsidRPr="00E45446" w:rsidRDefault="00EB2C4F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е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л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нительного пр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фессионального образования «О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б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EB2C4F" w:rsidRPr="00E45446" w:rsidRDefault="00EB2C4F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</w:tr>
      <w:tr w:rsidR="006756D0" w:rsidRPr="00E45446" w:rsidTr="007553EB">
        <w:tc>
          <w:tcPr>
            <w:tcW w:w="568" w:type="dxa"/>
          </w:tcPr>
          <w:p w:rsidR="006756D0" w:rsidRDefault="006756D0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86.</w:t>
            </w:r>
          </w:p>
        </w:tc>
        <w:tc>
          <w:tcPr>
            <w:tcW w:w="2410" w:type="dxa"/>
          </w:tcPr>
          <w:p w:rsidR="006756D0" w:rsidRPr="00637890" w:rsidRDefault="002816F2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новск, пр-т 50-ле</w:t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тия ВЛКСМ,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д. 25,</w:t>
            </w:r>
            <w:r w:rsidR="00904C90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пом. на 3 этаже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904C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№ 1-10,</w:t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13-16,</w:t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04C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19-43</w:t>
            </w:r>
          </w:p>
        </w:tc>
        <w:tc>
          <w:tcPr>
            <w:tcW w:w="2976" w:type="dxa"/>
          </w:tcPr>
          <w:p w:rsidR="006756D0" w:rsidRPr="00E45446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профессиональное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разовательное учре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дение «Ульяновское училище (техникум) олимпийского резерва»</w:t>
            </w:r>
          </w:p>
        </w:tc>
        <w:tc>
          <w:tcPr>
            <w:tcW w:w="2410" w:type="dxa"/>
          </w:tcPr>
          <w:p w:rsidR="006756D0" w:rsidRPr="00E45446" w:rsidRDefault="00953CE4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больная академия «Динамо» имени Л.И.Яшина»</w:t>
            </w:r>
          </w:p>
        </w:tc>
        <w:tc>
          <w:tcPr>
            <w:tcW w:w="1559" w:type="dxa"/>
          </w:tcPr>
          <w:p w:rsidR="006756D0" w:rsidRPr="00E45446" w:rsidRDefault="000549B3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9,1</w:t>
            </w:r>
          </w:p>
        </w:tc>
      </w:tr>
      <w:tr w:rsidR="000549B3" w:rsidRPr="00E45446" w:rsidTr="007553EB">
        <w:tc>
          <w:tcPr>
            <w:tcW w:w="568" w:type="dxa"/>
          </w:tcPr>
          <w:p w:rsidR="000549B3" w:rsidRDefault="000549B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87.</w:t>
            </w:r>
          </w:p>
        </w:tc>
        <w:tc>
          <w:tcPr>
            <w:tcW w:w="2410" w:type="dxa"/>
          </w:tcPr>
          <w:p w:rsidR="000549B3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1 ул.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пова, д. 18</w:t>
            </w:r>
          </w:p>
        </w:tc>
        <w:tc>
          <w:tcPr>
            <w:tcW w:w="2976" w:type="dxa"/>
          </w:tcPr>
          <w:p w:rsidR="000549B3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венное казённое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0549B3" w:rsidRDefault="00F876DE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соде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ствия лицам, имеющим </w:t>
            </w:r>
            <w:r w:rsidR="00754756">
              <w:rPr>
                <w:rFonts w:ascii="PT Astra Serif" w:hAnsi="PT Astra Serif"/>
                <w:sz w:val="28"/>
                <w:szCs w:val="28"/>
              </w:rPr>
              <w:t>пр</w:t>
            </w:r>
            <w:r w:rsidR="00754756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>
              <w:rPr>
                <w:rFonts w:ascii="PT Astra Serif" w:hAnsi="PT Astra Serif"/>
                <w:sz w:val="28"/>
                <w:szCs w:val="28"/>
              </w:rPr>
              <w:t>блемы со зд</w:t>
            </w:r>
            <w:r w:rsidR="00754756">
              <w:rPr>
                <w:rFonts w:ascii="PT Astra Serif" w:hAnsi="PT Astra Serif"/>
                <w:sz w:val="28"/>
                <w:szCs w:val="28"/>
              </w:rPr>
              <w:t>о</w:t>
            </w:r>
            <w:r w:rsidR="00754756">
              <w:rPr>
                <w:rFonts w:ascii="PT Astra Serif" w:hAnsi="PT Astra Serif"/>
                <w:sz w:val="28"/>
                <w:szCs w:val="28"/>
              </w:rPr>
              <w:t>ровьем «Центр развития иннов</w:t>
            </w:r>
            <w:r w:rsidR="00754756">
              <w:rPr>
                <w:rFonts w:ascii="PT Astra Serif" w:hAnsi="PT Astra Serif"/>
                <w:sz w:val="28"/>
                <w:szCs w:val="28"/>
              </w:rPr>
              <w:t>а</w:t>
            </w:r>
            <w:r w:rsidR="00754756">
              <w:rPr>
                <w:rFonts w:ascii="PT Astra Serif" w:hAnsi="PT Astra Serif"/>
                <w:sz w:val="28"/>
                <w:szCs w:val="28"/>
              </w:rPr>
              <w:t>ционных соц</w:t>
            </w:r>
            <w:r w:rsidR="00754756">
              <w:rPr>
                <w:rFonts w:ascii="PT Astra Serif" w:hAnsi="PT Astra Serif"/>
                <w:sz w:val="28"/>
                <w:szCs w:val="28"/>
              </w:rPr>
              <w:t>и</w:t>
            </w:r>
            <w:r w:rsidR="00754756">
              <w:rPr>
                <w:rFonts w:ascii="PT Astra Serif" w:hAnsi="PT Astra Serif"/>
                <w:sz w:val="28"/>
                <w:szCs w:val="28"/>
              </w:rPr>
              <w:t>альных услуг «Социальное бл</w:t>
            </w:r>
            <w:r w:rsidR="00754756">
              <w:rPr>
                <w:rFonts w:ascii="PT Astra Serif" w:hAnsi="PT Astra Serif"/>
                <w:sz w:val="28"/>
                <w:szCs w:val="28"/>
              </w:rPr>
              <w:t>а</w:t>
            </w:r>
            <w:r w:rsidR="00754756">
              <w:rPr>
                <w:rFonts w:ascii="PT Astra Serif" w:hAnsi="PT Astra Serif"/>
                <w:sz w:val="28"/>
                <w:szCs w:val="28"/>
              </w:rPr>
              <w:t>гополучие»</w:t>
            </w:r>
          </w:p>
        </w:tc>
        <w:tc>
          <w:tcPr>
            <w:tcW w:w="1559" w:type="dxa"/>
          </w:tcPr>
          <w:p w:rsidR="000549B3" w:rsidRDefault="00F876DE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124,04</w:t>
            </w:r>
          </w:p>
        </w:tc>
      </w:tr>
      <w:tr w:rsidR="00754756" w:rsidRPr="00E45446" w:rsidTr="007553EB">
        <w:tc>
          <w:tcPr>
            <w:tcW w:w="568" w:type="dxa"/>
          </w:tcPr>
          <w:p w:rsidR="00754756" w:rsidRDefault="0075475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754756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Анне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ково-Лесное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,             пл. Победы, д. 5</w:t>
            </w:r>
          </w:p>
        </w:tc>
        <w:tc>
          <w:tcPr>
            <w:tcW w:w="2976" w:type="dxa"/>
          </w:tcPr>
          <w:p w:rsidR="00754756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здравоохр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нения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онная больница</w:t>
            </w:r>
            <w:r w:rsidR="003639D0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54756" w:rsidRPr="00637890" w:rsidRDefault="00185951" w:rsidP="00EB2C4F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кул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туры «</w:t>
            </w:r>
            <w:proofErr w:type="spell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межпоселенческая</w:t>
            </w:r>
            <w:proofErr w:type="spell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библиотека имени </w:t>
            </w:r>
            <w:proofErr w:type="spell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И.С.Полбина</w:t>
            </w:r>
            <w:proofErr w:type="spell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54756" w:rsidRDefault="00185951" w:rsidP="00EB2C4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208,3</w:t>
            </w:r>
          </w:p>
        </w:tc>
      </w:tr>
      <w:tr w:rsidR="00A968CE" w:rsidRPr="00E45446" w:rsidTr="007553EB">
        <w:tc>
          <w:tcPr>
            <w:tcW w:w="568" w:type="dxa"/>
          </w:tcPr>
          <w:p w:rsidR="00A968CE" w:rsidRDefault="00A968CE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A968CE" w:rsidRPr="0003741C" w:rsidRDefault="00A968CE" w:rsidP="007F3C44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Дзе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жинского</w:t>
            </w:r>
          </w:p>
        </w:tc>
        <w:tc>
          <w:tcPr>
            <w:tcW w:w="2976" w:type="dxa"/>
          </w:tcPr>
          <w:p w:rsidR="00A968CE" w:rsidRPr="00DE141F" w:rsidRDefault="00A968CE" w:rsidP="007F3C44">
            <w:pPr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68CE" w:rsidRPr="00B84D70" w:rsidRDefault="00A968CE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н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е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у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е</w:t>
            </w: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ние мусульман Ульяновской о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б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ласти в составе Центрального д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у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ховного управл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е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ния мусульман России»</w:t>
            </w:r>
          </w:p>
        </w:tc>
        <w:tc>
          <w:tcPr>
            <w:tcW w:w="1559" w:type="dxa"/>
          </w:tcPr>
          <w:p w:rsidR="00A968CE" w:rsidRPr="00B84D70" w:rsidRDefault="00A968CE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546,4</w:t>
            </w:r>
          </w:p>
        </w:tc>
      </w:tr>
      <w:tr w:rsidR="007F3C44" w:rsidRPr="00E45446" w:rsidTr="007553EB">
        <w:tc>
          <w:tcPr>
            <w:tcW w:w="568" w:type="dxa"/>
          </w:tcPr>
          <w:p w:rsidR="007F3C44" w:rsidRDefault="007F3C4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90.</w:t>
            </w:r>
          </w:p>
        </w:tc>
        <w:tc>
          <w:tcPr>
            <w:tcW w:w="2410" w:type="dxa"/>
          </w:tcPr>
          <w:p w:rsidR="007F3C44" w:rsidRPr="00637890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                      </w:t>
            </w:r>
            <w:proofErr w:type="gram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. Ивановка,                  ул. Школьная,                 д. 22</w:t>
            </w:r>
          </w:p>
        </w:tc>
        <w:tc>
          <w:tcPr>
            <w:tcW w:w="2976" w:type="dxa"/>
          </w:tcPr>
          <w:p w:rsidR="007F3C44" w:rsidRPr="00637890" w:rsidRDefault="00C144B1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венное бюджетное 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«Центр </w:t>
            </w:r>
            <w:proofErr w:type="spellStart"/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енно-патриотическо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Советского Союза А.</w:t>
            </w:r>
            <w:r w:rsidR="00130468" w:rsidRPr="00637890">
              <w:rPr>
                <w:rFonts w:ascii="PT Astra Serif" w:hAnsi="PT Astra Serif"/>
                <w:spacing w:val="-4"/>
                <w:sz w:val="28"/>
                <w:szCs w:val="28"/>
              </w:rPr>
              <w:t>Матросова»</w:t>
            </w:r>
          </w:p>
        </w:tc>
        <w:tc>
          <w:tcPr>
            <w:tcW w:w="2410" w:type="dxa"/>
          </w:tcPr>
          <w:p w:rsidR="007F3C44" w:rsidRPr="00B84D70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стная казачья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низация «Хутор «Отрадный»</w:t>
            </w:r>
          </w:p>
        </w:tc>
        <w:tc>
          <w:tcPr>
            <w:tcW w:w="1559" w:type="dxa"/>
          </w:tcPr>
          <w:p w:rsidR="007F3C44" w:rsidRPr="00B84D70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992,1</w:t>
            </w:r>
          </w:p>
        </w:tc>
      </w:tr>
      <w:tr w:rsidR="007F3C44" w:rsidRPr="00E45446" w:rsidTr="007553EB">
        <w:tc>
          <w:tcPr>
            <w:tcW w:w="568" w:type="dxa"/>
          </w:tcPr>
          <w:p w:rsidR="007F3C44" w:rsidRDefault="007F3C4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91.</w:t>
            </w:r>
          </w:p>
        </w:tc>
        <w:tc>
          <w:tcPr>
            <w:tcW w:w="2410" w:type="dxa"/>
          </w:tcPr>
          <w:p w:rsidR="007F3C44" w:rsidRPr="00637890" w:rsidRDefault="007F3C44" w:rsidP="0063789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. Ивановка,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Школьная,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д. 22</w:t>
            </w:r>
          </w:p>
        </w:tc>
        <w:tc>
          <w:tcPr>
            <w:tcW w:w="2976" w:type="dxa"/>
          </w:tcPr>
          <w:p w:rsidR="007F3C44" w:rsidRPr="00637890" w:rsidRDefault="00130468" w:rsidP="0063789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государс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венное бюджетное у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реждение «Центр </w:t>
            </w:r>
            <w:proofErr w:type="spellStart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енно-патриотическо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proofErr w:type="spellEnd"/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воспитания «Ава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гард» </w:t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имени Героя </w:t>
            </w:r>
            <w:r w:rsidR="0063789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7890" w:rsidRPr="00637890">
              <w:rPr>
                <w:rFonts w:ascii="PT Astra Serif" w:hAnsi="PT Astra Serif"/>
                <w:spacing w:val="-4"/>
                <w:sz w:val="28"/>
                <w:szCs w:val="28"/>
              </w:rPr>
              <w:t>Советского Союза А.</w:t>
            </w:r>
            <w:r w:rsidRPr="00637890">
              <w:rPr>
                <w:rFonts w:ascii="PT Astra Serif" w:hAnsi="PT Astra Serif"/>
                <w:spacing w:val="-4"/>
                <w:sz w:val="28"/>
                <w:szCs w:val="28"/>
              </w:rPr>
              <w:t>Матросова»</w:t>
            </w:r>
          </w:p>
        </w:tc>
        <w:tc>
          <w:tcPr>
            <w:tcW w:w="2410" w:type="dxa"/>
          </w:tcPr>
          <w:p w:rsidR="007F3C44" w:rsidRPr="00B84D70" w:rsidRDefault="00130468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м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стная казачья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низация «Хутор «Отрадный»</w:t>
            </w:r>
          </w:p>
        </w:tc>
        <w:tc>
          <w:tcPr>
            <w:tcW w:w="1559" w:type="dxa"/>
          </w:tcPr>
          <w:p w:rsidR="007F3C44" w:rsidRPr="00B84D70" w:rsidRDefault="0013046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459,8</w:t>
            </w:r>
          </w:p>
        </w:tc>
      </w:tr>
      <w:tr w:rsidR="00F576C6" w:rsidRPr="00E45446" w:rsidTr="007553EB">
        <w:tc>
          <w:tcPr>
            <w:tcW w:w="568" w:type="dxa"/>
          </w:tcPr>
          <w:p w:rsidR="00F576C6" w:rsidRDefault="00F576C6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92.</w:t>
            </w:r>
          </w:p>
        </w:tc>
        <w:tc>
          <w:tcPr>
            <w:tcW w:w="2410" w:type="dxa"/>
          </w:tcPr>
          <w:p w:rsidR="00F576C6" w:rsidRDefault="00F576C6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Николае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район,              р.п. Николаевка, ул. Коммунал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ная, д. 50</w:t>
            </w:r>
          </w:p>
        </w:tc>
        <w:tc>
          <w:tcPr>
            <w:tcW w:w="2976" w:type="dxa"/>
          </w:tcPr>
          <w:p w:rsidR="00F576C6" w:rsidRDefault="00F576C6" w:rsidP="007F3C44">
            <w:pPr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Ульяновской области «Николаевское лесничество»</w:t>
            </w:r>
          </w:p>
        </w:tc>
        <w:tc>
          <w:tcPr>
            <w:tcW w:w="2410" w:type="dxa"/>
          </w:tcPr>
          <w:p w:rsidR="00F576C6" w:rsidRDefault="00F576C6" w:rsidP="007F3C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колаевский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F576C6" w:rsidRDefault="000621C8" w:rsidP="007F3C44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61,0</w:t>
            </w:r>
          </w:p>
        </w:tc>
      </w:tr>
      <w:tr w:rsidR="002B2E24" w:rsidRPr="00E92873" w:rsidTr="006313EE">
        <w:tc>
          <w:tcPr>
            <w:tcW w:w="8364" w:type="dxa"/>
            <w:gridSpan w:val="4"/>
          </w:tcPr>
          <w:p w:rsidR="002B2E24" w:rsidRPr="00E45446" w:rsidRDefault="002B2E24" w:rsidP="00333746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45446">
              <w:rPr>
                <w:rFonts w:ascii="PT Astra Serif" w:hAnsi="PT Astra Serif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</w:tcPr>
          <w:p w:rsidR="002B2E24" w:rsidRPr="00E92873" w:rsidRDefault="000621C8" w:rsidP="006821D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22506,72</w:t>
            </w:r>
          </w:p>
        </w:tc>
      </w:tr>
    </w:tbl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E92873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_________________</w:t>
      </w:r>
    </w:p>
    <w:sectPr w:rsidR="0000357F" w:rsidRPr="00E92873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EF3" w:rsidRDefault="00B63EF3">
      <w:r>
        <w:separator/>
      </w:r>
    </w:p>
  </w:endnote>
  <w:endnote w:type="continuationSeparator" w:id="0">
    <w:p w:rsidR="00B63EF3" w:rsidRDefault="00B63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08" w:rsidRPr="00B61B7F" w:rsidRDefault="00FB4808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2110ан1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08" w:rsidRPr="00B61B7F" w:rsidRDefault="00FB4808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EF3" w:rsidRDefault="00B63EF3">
      <w:r>
        <w:separator/>
      </w:r>
    </w:p>
  </w:footnote>
  <w:footnote w:type="continuationSeparator" w:id="0">
    <w:p w:rsidR="00B63EF3" w:rsidRDefault="00B63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78552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FB4808" w:rsidRPr="00C31A2F" w:rsidRDefault="001F689A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FB4808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FB4808">
          <w:rPr>
            <w:rFonts w:ascii="PT Astra Serif" w:hAnsi="PT Astra Serif"/>
            <w:noProof/>
            <w:sz w:val="28"/>
            <w:szCs w:val="28"/>
          </w:rPr>
          <w:t>17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FB4808" w:rsidRPr="00E92873" w:rsidRDefault="001F689A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="00FB4808"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6943A4">
          <w:rPr>
            <w:rFonts w:ascii="PT Astra Serif" w:hAnsi="PT Astra Serif"/>
            <w:noProof/>
            <w:sz w:val="28"/>
            <w:szCs w:val="28"/>
          </w:rPr>
          <w:t>19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808" w:rsidRPr="00F37C96" w:rsidRDefault="00FB4808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41B2"/>
    <w:rsid w:val="00024A43"/>
    <w:rsid w:val="00025047"/>
    <w:rsid w:val="00027167"/>
    <w:rsid w:val="00027249"/>
    <w:rsid w:val="00031C98"/>
    <w:rsid w:val="00032B6D"/>
    <w:rsid w:val="00032D49"/>
    <w:rsid w:val="00033AB0"/>
    <w:rsid w:val="00034EBD"/>
    <w:rsid w:val="000352BB"/>
    <w:rsid w:val="00035DD3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49B3"/>
    <w:rsid w:val="00057DA7"/>
    <w:rsid w:val="000614B2"/>
    <w:rsid w:val="000621C8"/>
    <w:rsid w:val="000621DA"/>
    <w:rsid w:val="00062874"/>
    <w:rsid w:val="0006427F"/>
    <w:rsid w:val="0006582D"/>
    <w:rsid w:val="00065BB0"/>
    <w:rsid w:val="00067F8B"/>
    <w:rsid w:val="00076B9B"/>
    <w:rsid w:val="00076E6F"/>
    <w:rsid w:val="000802CD"/>
    <w:rsid w:val="0008096C"/>
    <w:rsid w:val="00080E27"/>
    <w:rsid w:val="0008155F"/>
    <w:rsid w:val="00085DFD"/>
    <w:rsid w:val="0008642F"/>
    <w:rsid w:val="000866AE"/>
    <w:rsid w:val="00086A20"/>
    <w:rsid w:val="00086F0D"/>
    <w:rsid w:val="0009007B"/>
    <w:rsid w:val="00090F1A"/>
    <w:rsid w:val="0009103F"/>
    <w:rsid w:val="000927B7"/>
    <w:rsid w:val="0009446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4AE3"/>
    <w:rsid w:val="000D5B9E"/>
    <w:rsid w:val="000D67FD"/>
    <w:rsid w:val="000E16C8"/>
    <w:rsid w:val="000E23DB"/>
    <w:rsid w:val="000E493A"/>
    <w:rsid w:val="000E4FC5"/>
    <w:rsid w:val="000E5F2F"/>
    <w:rsid w:val="000F4FE5"/>
    <w:rsid w:val="000F5094"/>
    <w:rsid w:val="000F53F5"/>
    <w:rsid w:val="000F546C"/>
    <w:rsid w:val="000F56AA"/>
    <w:rsid w:val="000F5D1D"/>
    <w:rsid w:val="000F6DA7"/>
    <w:rsid w:val="000F7130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B7F"/>
    <w:rsid w:val="00120C5A"/>
    <w:rsid w:val="00120DA8"/>
    <w:rsid w:val="001252FE"/>
    <w:rsid w:val="00125675"/>
    <w:rsid w:val="00125CF3"/>
    <w:rsid w:val="001260CD"/>
    <w:rsid w:val="00126947"/>
    <w:rsid w:val="001270D9"/>
    <w:rsid w:val="001302BC"/>
    <w:rsid w:val="00130468"/>
    <w:rsid w:val="001319D7"/>
    <w:rsid w:val="0013700D"/>
    <w:rsid w:val="0013723D"/>
    <w:rsid w:val="001406E1"/>
    <w:rsid w:val="00141147"/>
    <w:rsid w:val="0014155C"/>
    <w:rsid w:val="00141AD3"/>
    <w:rsid w:val="00141D23"/>
    <w:rsid w:val="00141D3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73DC"/>
    <w:rsid w:val="00171363"/>
    <w:rsid w:val="00173598"/>
    <w:rsid w:val="0017520F"/>
    <w:rsid w:val="001753F6"/>
    <w:rsid w:val="00176EAE"/>
    <w:rsid w:val="0018046E"/>
    <w:rsid w:val="00181ADC"/>
    <w:rsid w:val="00182C58"/>
    <w:rsid w:val="001833D5"/>
    <w:rsid w:val="00185951"/>
    <w:rsid w:val="001862E6"/>
    <w:rsid w:val="0018778A"/>
    <w:rsid w:val="00190CE0"/>
    <w:rsid w:val="00191FB9"/>
    <w:rsid w:val="001928C4"/>
    <w:rsid w:val="00192FBA"/>
    <w:rsid w:val="001940F6"/>
    <w:rsid w:val="00196CBA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02C3"/>
    <w:rsid w:val="001C2A34"/>
    <w:rsid w:val="001C2C0F"/>
    <w:rsid w:val="001C3AE8"/>
    <w:rsid w:val="001C3D6C"/>
    <w:rsid w:val="001C451D"/>
    <w:rsid w:val="001C74DD"/>
    <w:rsid w:val="001D0D8F"/>
    <w:rsid w:val="001D0F31"/>
    <w:rsid w:val="001D12B1"/>
    <w:rsid w:val="001D1BC1"/>
    <w:rsid w:val="001D21EF"/>
    <w:rsid w:val="001D26E8"/>
    <w:rsid w:val="001D334F"/>
    <w:rsid w:val="001D3A27"/>
    <w:rsid w:val="001D3F97"/>
    <w:rsid w:val="001D3FE2"/>
    <w:rsid w:val="001D5569"/>
    <w:rsid w:val="001D7157"/>
    <w:rsid w:val="001D7565"/>
    <w:rsid w:val="001E0677"/>
    <w:rsid w:val="001E1F9F"/>
    <w:rsid w:val="001E3F3D"/>
    <w:rsid w:val="001E4104"/>
    <w:rsid w:val="001E53F2"/>
    <w:rsid w:val="001E6A79"/>
    <w:rsid w:val="001E6DE8"/>
    <w:rsid w:val="001E7609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1F689A"/>
    <w:rsid w:val="001F6EB9"/>
    <w:rsid w:val="00200068"/>
    <w:rsid w:val="002007EC"/>
    <w:rsid w:val="00203B3D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145D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690"/>
    <w:rsid w:val="002477E0"/>
    <w:rsid w:val="00247A78"/>
    <w:rsid w:val="002508EC"/>
    <w:rsid w:val="00250F4A"/>
    <w:rsid w:val="002519FE"/>
    <w:rsid w:val="00251D4B"/>
    <w:rsid w:val="00253CFB"/>
    <w:rsid w:val="00255B58"/>
    <w:rsid w:val="002563D6"/>
    <w:rsid w:val="00256681"/>
    <w:rsid w:val="002574A5"/>
    <w:rsid w:val="002576CD"/>
    <w:rsid w:val="00257758"/>
    <w:rsid w:val="0026033C"/>
    <w:rsid w:val="00261ABA"/>
    <w:rsid w:val="00262387"/>
    <w:rsid w:val="00263BDC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778F5"/>
    <w:rsid w:val="00280452"/>
    <w:rsid w:val="00280938"/>
    <w:rsid w:val="0028146E"/>
    <w:rsid w:val="00281685"/>
    <w:rsid w:val="002816F2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58A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2E24"/>
    <w:rsid w:val="002B3F48"/>
    <w:rsid w:val="002B4052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4AB4"/>
    <w:rsid w:val="002C502A"/>
    <w:rsid w:val="002C56E0"/>
    <w:rsid w:val="002C5C89"/>
    <w:rsid w:val="002C63CC"/>
    <w:rsid w:val="002C783C"/>
    <w:rsid w:val="002D0CFC"/>
    <w:rsid w:val="002D1D48"/>
    <w:rsid w:val="002D223C"/>
    <w:rsid w:val="002D3F3C"/>
    <w:rsid w:val="002D4DEE"/>
    <w:rsid w:val="002D52DD"/>
    <w:rsid w:val="002D622E"/>
    <w:rsid w:val="002D7EF7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98"/>
    <w:rsid w:val="002F09FE"/>
    <w:rsid w:val="002F22BF"/>
    <w:rsid w:val="002F24E5"/>
    <w:rsid w:val="002F282E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1DE1"/>
    <w:rsid w:val="00302594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838"/>
    <w:rsid w:val="00316AE1"/>
    <w:rsid w:val="0032050E"/>
    <w:rsid w:val="0032114A"/>
    <w:rsid w:val="00321A11"/>
    <w:rsid w:val="00321BAE"/>
    <w:rsid w:val="003224FD"/>
    <w:rsid w:val="003235C3"/>
    <w:rsid w:val="00323F0D"/>
    <w:rsid w:val="00327995"/>
    <w:rsid w:val="00330CD8"/>
    <w:rsid w:val="003313AC"/>
    <w:rsid w:val="00333746"/>
    <w:rsid w:val="00333F1D"/>
    <w:rsid w:val="003407EE"/>
    <w:rsid w:val="00340C35"/>
    <w:rsid w:val="0034134D"/>
    <w:rsid w:val="00347B7D"/>
    <w:rsid w:val="003502F1"/>
    <w:rsid w:val="00350B11"/>
    <w:rsid w:val="0035115A"/>
    <w:rsid w:val="0035218D"/>
    <w:rsid w:val="00352A19"/>
    <w:rsid w:val="003530F8"/>
    <w:rsid w:val="00353D0B"/>
    <w:rsid w:val="003568D0"/>
    <w:rsid w:val="00357B46"/>
    <w:rsid w:val="00361820"/>
    <w:rsid w:val="00361FE4"/>
    <w:rsid w:val="003639D0"/>
    <w:rsid w:val="00365189"/>
    <w:rsid w:val="00366E9A"/>
    <w:rsid w:val="00367138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77A45"/>
    <w:rsid w:val="00380CAF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83D"/>
    <w:rsid w:val="00387EEE"/>
    <w:rsid w:val="003902A9"/>
    <w:rsid w:val="00390A4B"/>
    <w:rsid w:val="00391B21"/>
    <w:rsid w:val="003922FD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2648"/>
    <w:rsid w:val="003B3074"/>
    <w:rsid w:val="003B45D9"/>
    <w:rsid w:val="003B45F0"/>
    <w:rsid w:val="003B620B"/>
    <w:rsid w:val="003B6DC8"/>
    <w:rsid w:val="003B7676"/>
    <w:rsid w:val="003B7A72"/>
    <w:rsid w:val="003B7D08"/>
    <w:rsid w:val="003C0A07"/>
    <w:rsid w:val="003C151D"/>
    <w:rsid w:val="003C406B"/>
    <w:rsid w:val="003C4466"/>
    <w:rsid w:val="003C6484"/>
    <w:rsid w:val="003D0CE9"/>
    <w:rsid w:val="003D12D8"/>
    <w:rsid w:val="003D3AC4"/>
    <w:rsid w:val="003D3C36"/>
    <w:rsid w:val="003D482B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1F5"/>
    <w:rsid w:val="003F1EC4"/>
    <w:rsid w:val="003F259B"/>
    <w:rsid w:val="003F494C"/>
    <w:rsid w:val="003F77EA"/>
    <w:rsid w:val="003F7817"/>
    <w:rsid w:val="00400833"/>
    <w:rsid w:val="004009A4"/>
    <w:rsid w:val="00401124"/>
    <w:rsid w:val="00403490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1793C"/>
    <w:rsid w:val="0042117E"/>
    <w:rsid w:val="004229A6"/>
    <w:rsid w:val="00423D18"/>
    <w:rsid w:val="0042423E"/>
    <w:rsid w:val="004249C7"/>
    <w:rsid w:val="00424D50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3007"/>
    <w:rsid w:val="0045491A"/>
    <w:rsid w:val="00456242"/>
    <w:rsid w:val="00456C63"/>
    <w:rsid w:val="00457DE5"/>
    <w:rsid w:val="00460F67"/>
    <w:rsid w:val="0046391F"/>
    <w:rsid w:val="0046552B"/>
    <w:rsid w:val="00466703"/>
    <w:rsid w:val="0046754E"/>
    <w:rsid w:val="00470190"/>
    <w:rsid w:val="00471AC9"/>
    <w:rsid w:val="004737F6"/>
    <w:rsid w:val="00473BCD"/>
    <w:rsid w:val="0047669B"/>
    <w:rsid w:val="004842FA"/>
    <w:rsid w:val="0048477E"/>
    <w:rsid w:val="00490BB2"/>
    <w:rsid w:val="00491F18"/>
    <w:rsid w:val="00495B2F"/>
    <w:rsid w:val="004976B1"/>
    <w:rsid w:val="004A0051"/>
    <w:rsid w:val="004A08CA"/>
    <w:rsid w:val="004A0F25"/>
    <w:rsid w:val="004A18E9"/>
    <w:rsid w:val="004A321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2FE"/>
    <w:rsid w:val="004F5376"/>
    <w:rsid w:val="004F557A"/>
    <w:rsid w:val="004F66A4"/>
    <w:rsid w:val="004F7E3F"/>
    <w:rsid w:val="00504799"/>
    <w:rsid w:val="00507F86"/>
    <w:rsid w:val="0051537C"/>
    <w:rsid w:val="00515CB4"/>
    <w:rsid w:val="00516100"/>
    <w:rsid w:val="0051782E"/>
    <w:rsid w:val="00517C67"/>
    <w:rsid w:val="00520BA7"/>
    <w:rsid w:val="005214F3"/>
    <w:rsid w:val="005228CA"/>
    <w:rsid w:val="00522C01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586B"/>
    <w:rsid w:val="00555FAD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32AF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08F7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B70C9"/>
    <w:rsid w:val="005B7A4A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0C0D"/>
    <w:rsid w:val="005D3D96"/>
    <w:rsid w:val="005D4185"/>
    <w:rsid w:val="005D5A52"/>
    <w:rsid w:val="005D67DD"/>
    <w:rsid w:val="005D6B10"/>
    <w:rsid w:val="005D6B58"/>
    <w:rsid w:val="005D6DE2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0DD3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9F2"/>
    <w:rsid w:val="0063578E"/>
    <w:rsid w:val="00635CC4"/>
    <w:rsid w:val="006365F2"/>
    <w:rsid w:val="00636737"/>
    <w:rsid w:val="00637890"/>
    <w:rsid w:val="006404BC"/>
    <w:rsid w:val="00641348"/>
    <w:rsid w:val="006429A0"/>
    <w:rsid w:val="00644960"/>
    <w:rsid w:val="006472CA"/>
    <w:rsid w:val="00650867"/>
    <w:rsid w:val="00650A68"/>
    <w:rsid w:val="00650D43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184"/>
    <w:rsid w:val="006655C6"/>
    <w:rsid w:val="00665673"/>
    <w:rsid w:val="00667512"/>
    <w:rsid w:val="00667C2F"/>
    <w:rsid w:val="00673A75"/>
    <w:rsid w:val="00673F60"/>
    <w:rsid w:val="00674A7C"/>
    <w:rsid w:val="0067540C"/>
    <w:rsid w:val="006756D0"/>
    <w:rsid w:val="006767C5"/>
    <w:rsid w:val="00677B43"/>
    <w:rsid w:val="00680E8A"/>
    <w:rsid w:val="00680F70"/>
    <w:rsid w:val="006821D8"/>
    <w:rsid w:val="00682547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3A4"/>
    <w:rsid w:val="006949F4"/>
    <w:rsid w:val="00694CAA"/>
    <w:rsid w:val="00694DEC"/>
    <w:rsid w:val="006950CE"/>
    <w:rsid w:val="006975F5"/>
    <w:rsid w:val="00697BB4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329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CFA"/>
    <w:rsid w:val="00734FC6"/>
    <w:rsid w:val="0073561D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4756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CC1"/>
    <w:rsid w:val="00764EE1"/>
    <w:rsid w:val="00766239"/>
    <w:rsid w:val="00766409"/>
    <w:rsid w:val="00771C51"/>
    <w:rsid w:val="007727AE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03A0"/>
    <w:rsid w:val="00791D87"/>
    <w:rsid w:val="00791EED"/>
    <w:rsid w:val="0079244E"/>
    <w:rsid w:val="00793439"/>
    <w:rsid w:val="007941E6"/>
    <w:rsid w:val="00794A68"/>
    <w:rsid w:val="00794E46"/>
    <w:rsid w:val="00795C36"/>
    <w:rsid w:val="00797357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5AA6"/>
    <w:rsid w:val="007C7139"/>
    <w:rsid w:val="007C770D"/>
    <w:rsid w:val="007D0891"/>
    <w:rsid w:val="007D2F04"/>
    <w:rsid w:val="007D3548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8E3"/>
    <w:rsid w:val="007E7113"/>
    <w:rsid w:val="007E7F42"/>
    <w:rsid w:val="007F0033"/>
    <w:rsid w:val="007F0C3B"/>
    <w:rsid w:val="007F218F"/>
    <w:rsid w:val="007F33B6"/>
    <w:rsid w:val="007F3C44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2D9"/>
    <w:rsid w:val="00820553"/>
    <w:rsid w:val="008206A8"/>
    <w:rsid w:val="00822EFC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36C"/>
    <w:rsid w:val="0087258A"/>
    <w:rsid w:val="00872F92"/>
    <w:rsid w:val="008737BE"/>
    <w:rsid w:val="00873C19"/>
    <w:rsid w:val="008747E6"/>
    <w:rsid w:val="00875E59"/>
    <w:rsid w:val="00880398"/>
    <w:rsid w:val="00880B86"/>
    <w:rsid w:val="00883C23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498"/>
    <w:rsid w:val="008A5788"/>
    <w:rsid w:val="008A6F99"/>
    <w:rsid w:val="008B030A"/>
    <w:rsid w:val="008B06FD"/>
    <w:rsid w:val="008B1C75"/>
    <w:rsid w:val="008B24B9"/>
    <w:rsid w:val="008B24BF"/>
    <w:rsid w:val="008B4442"/>
    <w:rsid w:val="008B4459"/>
    <w:rsid w:val="008B552C"/>
    <w:rsid w:val="008B6561"/>
    <w:rsid w:val="008B689F"/>
    <w:rsid w:val="008B7278"/>
    <w:rsid w:val="008C038F"/>
    <w:rsid w:val="008C060F"/>
    <w:rsid w:val="008C21B9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8F7D5C"/>
    <w:rsid w:val="009001BC"/>
    <w:rsid w:val="00900353"/>
    <w:rsid w:val="00900BF5"/>
    <w:rsid w:val="009013FA"/>
    <w:rsid w:val="00903718"/>
    <w:rsid w:val="00903990"/>
    <w:rsid w:val="00903E59"/>
    <w:rsid w:val="00904C90"/>
    <w:rsid w:val="00904DD1"/>
    <w:rsid w:val="00906C6E"/>
    <w:rsid w:val="00906D17"/>
    <w:rsid w:val="00907D8E"/>
    <w:rsid w:val="00907E38"/>
    <w:rsid w:val="0091089F"/>
    <w:rsid w:val="00911BE8"/>
    <w:rsid w:val="00914058"/>
    <w:rsid w:val="0091430D"/>
    <w:rsid w:val="00914FEC"/>
    <w:rsid w:val="00915310"/>
    <w:rsid w:val="009165A0"/>
    <w:rsid w:val="00924C82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0C6"/>
    <w:rsid w:val="00946206"/>
    <w:rsid w:val="00946613"/>
    <w:rsid w:val="0094702E"/>
    <w:rsid w:val="00951F4F"/>
    <w:rsid w:val="00953406"/>
    <w:rsid w:val="009534FA"/>
    <w:rsid w:val="00953C02"/>
    <w:rsid w:val="00953CE4"/>
    <w:rsid w:val="0095414E"/>
    <w:rsid w:val="00954B60"/>
    <w:rsid w:val="009559B6"/>
    <w:rsid w:val="009604E3"/>
    <w:rsid w:val="009608A1"/>
    <w:rsid w:val="00961023"/>
    <w:rsid w:val="009618FD"/>
    <w:rsid w:val="00961E11"/>
    <w:rsid w:val="00961EF0"/>
    <w:rsid w:val="00963E20"/>
    <w:rsid w:val="00965F13"/>
    <w:rsid w:val="00967298"/>
    <w:rsid w:val="00967607"/>
    <w:rsid w:val="009679BA"/>
    <w:rsid w:val="009707EF"/>
    <w:rsid w:val="00970D1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200D"/>
    <w:rsid w:val="00982672"/>
    <w:rsid w:val="00982B81"/>
    <w:rsid w:val="009840B5"/>
    <w:rsid w:val="009841EA"/>
    <w:rsid w:val="00986EF5"/>
    <w:rsid w:val="00987A18"/>
    <w:rsid w:val="00990632"/>
    <w:rsid w:val="00990723"/>
    <w:rsid w:val="009908AD"/>
    <w:rsid w:val="00990C4E"/>
    <w:rsid w:val="00990F9A"/>
    <w:rsid w:val="00993DAA"/>
    <w:rsid w:val="009974A9"/>
    <w:rsid w:val="009A0377"/>
    <w:rsid w:val="009A169B"/>
    <w:rsid w:val="009A395F"/>
    <w:rsid w:val="009A46FC"/>
    <w:rsid w:val="009A47BF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0F72"/>
    <w:rsid w:val="009D4C78"/>
    <w:rsid w:val="009D688D"/>
    <w:rsid w:val="009E0CEA"/>
    <w:rsid w:val="009E2029"/>
    <w:rsid w:val="009E40DD"/>
    <w:rsid w:val="009E4CCA"/>
    <w:rsid w:val="009E6611"/>
    <w:rsid w:val="009E7A93"/>
    <w:rsid w:val="009F0228"/>
    <w:rsid w:val="009F0253"/>
    <w:rsid w:val="009F02BA"/>
    <w:rsid w:val="009F05A3"/>
    <w:rsid w:val="009F1D08"/>
    <w:rsid w:val="009F474E"/>
    <w:rsid w:val="009F699B"/>
    <w:rsid w:val="009F6FA1"/>
    <w:rsid w:val="00A013C5"/>
    <w:rsid w:val="00A018E6"/>
    <w:rsid w:val="00A03901"/>
    <w:rsid w:val="00A03B0B"/>
    <w:rsid w:val="00A05056"/>
    <w:rsid w:val="00A07E58"/>
    <w:rsid w:val="00A07F35"/>
    <w:rsid w:val="00A14C11"/>
    <w:rsid w:val="00A14C46"/>
    <w:rsid w:val="00A1543D"/>
    <w:rsid w:val="00A15ABC"/>
    <w:rsid w:val="00A173AF"/>
    <w:rsid w:val="00A17684"/>
    <w:rsid w:val="00A218E0"/>
    <w:rsid w:val="00A21C11"/>
    <w:rsid w:val="00A23A63"/>
    <w:rsid w:val="00A25AD2"/>
    <w:rsid w:val="00A2609C"/>
    <w:rsid w:val="00A27103"/>
    <w:rsid w:val="00A274E9"/>
    <w:rsid w:val="00A30CE5"/>
    <w:rsid w:val="00A312EC"/>
    <w:rsid w:val="00A320C6"/>
    <w:rsid w:val="00A329B1"/>
    <w:rsid w:val="00A33B56"/>
    <w:rsid w:val="00A35214"/>
    <w:rsid w:val="00A354BC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3161"/>
    <w:rsid w:val="00A54F58"/>
    <w:rsid w:val="00A571ED"/>
    <w:rsid w:val="00A5755C"/>
    <w:rsid w:val="00A60733"/>
    <w:rsid w:val="00A63CEB"/>
    <w:rsid w:val="00A6407B"/>
    <w:rsid w:val="00A64550"/>
    <w:rsid w:val="00A65B51"/>
    <w:rsid w:val="00A6697F"/>
    <w:rsid w:val="00A66A0F"/>
    <w:rsid w:val="00A6719F"/>
    <w:rsid w:val="00A70963"/>
    <w:rsid w:val="00A70E7C"/>
    <w:rsid w:val="00A710E6"/>
    <w:rsid w:val="00A7123B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39C"/>
    <w:rsid w:val="00A91613"/>
    <w:rsid w:val="00A922BB"/>
    <w:rsid w:val="00A933E2"/>
    <w:rsid w:val="00A94553"/>
    <w:rsid w:val="00A949D6"/>
    <w:rsid w:val="00A9511F"/>
    <w:rsid w:val="00A9669E"/>
    <w:rsid w:val="00A968CE"/>
    <w:rsid w:val="00AA1853"/>
    <w:rsid w:val="00AA2D1B"/>
    <w:rsid w:val="00AA33DB"/>
    <w:rsid w:val="00AA34C1"/>
    <w:rsid w:val="00AA4C90"/>
    <w:rsid w:val="00AA4F55"/>
    <w:rsid w:val="00AA6848"/>
    <w:rsid w:val="00AA71D2"/>
    <w:rsid w:val="00AA76E8"/>
    <w:rsid w:val="00AA7BDD"/>
    <w:rsid w:val="00AA7CB4"/>
    <w:rsid w:val="00AB06FA"/>
    <w:rsid w:val="00AB1407"/>
    <w:rsid w:val="00AB18FA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966"/>
    <w:rsid w:val="00B02A46"/>
    <w:rsid w:val="00B02CE2"/>
    <w:rsid w:val="00B02FEA"/>
    <w:rsid w:val="00B03699"/>
    <w:rsid w:val="00B05D29"/>
    <w:rsid w:val="00B05D37"/>
    <w:rsid w:val="00B06BE4"/>
    <w:rsid w:val="00B06C18"/>
    <w:rsid w:val="00B07DE0"/>
    <w:rsid w:val="00B11721"/>
    <w:rsid w:val="00B1483A"/>
    <w:rsid w:val="00B15313"/>
    <w:rsid w:val="00B21BDF"/>
    <w:rsid w:val="00B237B2"/>
    <w:rsid w:val="00B23C38"/>
    <w:rsid w:val="00B24D26"/>
    <w:rsid w:val="00B2548B"/>
    <w:rsid w:val="00B266F5"/>
    <w:rsid w:val="00B30691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3EF3"/>
    <w:rsid w:val="00B653DC"/>
    <w:rsid w:val="00B7028A"/>
    <w:rsid w:val="00B7040B"/>
    <w:rsid w:val="00B708C6"/>
    <w:rsid w:val="00B70F05"/>
    <w:rsid w:val="00B7230B"/>
    <w:rsid w:val="00B730EB"/>
    <w:rsid w:val="00B734A6"/>
    <w:rsid w:val="00B742D9"/>
    <w:rsid w:val="00B74865"/>
    <w:rsid w:val="00B74A4C"/>
    <w:rsid w:val="00B75994"/>
    <w:rsid w:val="00B75FF7"/>
    <w:rsid w:val="00B762E9"/>
    <w:rsid w:val="00B8247B"/>
    <w:rsid w:val="00B824D3"/>
    <w:rsid w:val="00B82635"/>
    <w:rsid w:val="00B84278"/>
    <w:rsid w:val="00B84350"/>
    <w:rsid w:val="00B8437B"/>
    <w:rsid w:val="00B85C00"/>
    <w:rsid w:val="00B8717B"/>
    <w:rsid w:val="00B87856"/>
    <w:rsid w:val="00B934F2"/>
    <w:rsid w:val="00B93676"/>
    <w:rsid w:val="00B93750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0C48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28"/>
    <w:rsid w:val="00C117DA"/>
    <w:rsid w:val="00C127B6"/>
    <w:rsid w:val="00C144B1"/>
    <w:rsid w:val="00C14BD3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469"/>
    <w:rsid w:val="00C409C4"/>
    <w:rsid w:val="00C40E58"/>
    <w:rsid w:val="00C41097"/>
    <w:rsid w:val="00C42A71"/>
    <w:rsid w:val="00C4358B"/>
    <w:rsid w:val="00C4370C"/>
    <w:rsid w:val="00C44775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7F6"/>
    <w:rsid w:val="00C53F86"/>
    <w:rsid w:val="00C5494B"/>
    <w:rsid w:val="00C62DFF"/>
    <w:rsid w:val="00C63E53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2761"/>
    <w:rsid w:val="00C92B25"/>
    <w:rsid w:val="00C92D90"/>
    <w:rsid w:val="00C93679"/>
    <w:rsid w:val="00C97882"/>
    <w:rsid w:val="00C97A12"/>
    <w:rsid w:val="00CA0A36"/>
    <w:rsid w:val="00CA1033"/>
    <w:rsid w:val="00CA2068"/>
    <w:rsid w:val="00CA2A7A"/>
    <w:rsid w:val="00CA309A"/>
    <w:rsid w:val="00CA40E4"/>
    <w:rsid w:val="00CA7007"/>
    <w:rsid w:val="00CA7DB7"/>
    <w:rsid w:val="00CB2F35"/>
    <w:rsid w:val="00CB5736"/>
    <w:rsid w:val="00CB5CCF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2963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17CC3"/>
    <w:rsid w:val="00D204B1"/>
    <w:rsid w:val="00D209EF"/>
    <w:rsid w:val="00D22594"/>
    <w:rsid w:val="00D23FD6"/>
    <w:rsid w:val="00D2558C"/>
    <w:rsid w:val="00D263F2"/>
    <w:rsid w:val="00D26A45"/>
    <w:rsid w:val="00D27146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4E4A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6B25"/>
    <w:rsid w:val="00DA782F"/>
    <w:rsid w:val="00DB028C"/>
    <w:rsid w:val="00DB1487"/>
    <w:rsid w:val="00DB15EE"/>
    <w:rsid w:val="00DB1886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3CF"/>
    <w:rsid w:val="00DC7711"/>
    <w:rsid w:val="00DD0E0E"/>
    <w:rsid w:val="00DD1530"/>
    <w:rsid w:val="00DD27F6"/>
    <w:rsid w:val="00DD2E5C"/>
    <w:rsid w:val="00DD30E3"/>
    <w:rsid w:val="00DD4DE3"/>
    <w:rsid w:val="00DD74BD"/>
    <w:rsid w:val="00DD7736"/>
    <w:rsid w:val="00DD78A2"/>
    <w:rsid w:val="00DE0CAB"/>
    <w:rsid w:val="00DE19DA"/>
    <w:rsid w:val="00DE2119"/>
    <w:rsid w:val="00DE245E"/>
    <w:rsid w:val="00DE3B84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0145"/>
    <w:rsid w:val="00E11B92"/>
    <w:rsid w:val="00E1331A"/>
    <w:rsid w:val="00E134AE"/>
    <w:rsid w:val="00E1433D"/>
    <w:rsid w:val="00E223D9"/>
    <w:rsid w:val="00E22EBD"/>
    <w:rsid w:val="00E269C5"/>
    <w:rsid w:val="00E26FFA"/>
    <w:rsid w:val="00E27004"/>
    <w:rsid w:val="00E27D2E"/>
    <w:rsid w:val="00E300CA"/>
    <w:rsid w:val="00E3164B"/>
    <w:rsid w:val="00E319E2"/>
    <w:rsid w:val="00E32BCC"/>
    <w:rsid w:val="00E3309E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46"/>
    <w:rsid w:val="00E4545B"/>
    <w:rsid w:val="00E46131"/>
    <w:rsid w:val="00E46210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667F0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95B"/>
    <w:rsid w:val="00E81C4E"/>
    <w:rsid w:val="00E84812"/>
    <w:rsid w:val="00E8556E"/>
    <w:rsid w:val="00E869A3"/>
    <w:rsid w:val="00E86E21"/>
    <w:rsid w:val="00E92873"/>
    <w:rsid w:val="00E9333D"/>
    <w:rsid w:val="00E93947"/>
    <w:rsid w:val="00E94F02"/>
    <w:rsid w:val="00E956E1"/>
    <w:rsid w:val="00E964C1"/>
    <w:rsid w:val="00E96BC7"/>
    <w:rsid w:val="00EA4750"/>
    <w:rsid w:val="00EA4D8C"/>
    <w:rsid w:val="00EA688D"/>
    <w:rsid w:val="00EA742B"/>
    <w:rsid w:val="00EA752F"/>
    <w:rsid w:val="00EB1051"/>
    <w:rsid w:val="00EB1386"/>
    <w:rsid w:val="00EB27F7"/>
    <w:rsid w:val="00EB2C4F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C6786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4264"/>
    <w:rsid w:val="00EE4EA7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1C8B"/>
    <w:rsid w:val="00F04492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4BB"/>
    <w:rsid w:val="00F257AC"/>
    <w:rsid w:val="00F2667C"/>
    <w:rsid w:val="00F2705A"/>
    <w:rsid w:val="00F31F60"/>
    <w:rsid w:val="00F32D0C"/>
    <w:rsid w:val="00F3493F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1307"/>
    <w:rsid w:val="00F534EB"/>
    <w:rsid w:val="00F55203"/>
    <w:rsid w:val="00F554BC"/>
    <w:rsid w:val="00F55952"/>
    <w:rsid w:val="00F56122"/>
    <w:rsid w:val="00F576C6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876DE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9DA"/>
    <w:rsid w:val="00F97C79"/>
    <w:rsid w:val="00F97DCD"/>
    <w:rsid w:val="00FA13C8"/>
    <w:rsid w:val="00FA1F26"/>
    <w:rsid w:val="00FA2864"/>
    <w:rsid w:val="00FA4011"/>
    <w:rsid w:val="00FA4632"/>
    <w:rsid w:val="00FA5768"/>
    <w:rsid w:val="00FA5C71"/>
    <w:rsid w:val="00FA5D16"/>
    <w:rsid w:val="00FA61A6"/>
    <w:rsid w:val="00FB4717"/>
    <w:rsid w:val="00FB4808"/>
    <w:rsid w:val="00FB49C5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6996"/>
    <w:rsid w:val="00FC71B5"/>
    <w:rsid w:val="00FD587C"/>
    <w:rsid w:val="00FD59DD"/>
    <w:rsid w:val="00FD5A0E"/>
    <w:rsid w:val="00FD5D03"/>
    <w:rsid w:val="00FD6BA9"/>
    <w:rsid w:val="00FD7499"/>
    <w:rsid w:val="00FE2413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09958A8F8A9AD54C7700002137FEA0816A7962F53ABCB894A6A25954B4078FA19F645B0E45B1F5D449E4u2Y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09958A8F8A9AD54C7700002137FEA0816A7962F53ABCB894A6A25954B4078FA19F645B0E45B1F5D449EBu2Y0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809958A8F8A9AD54C7700002137FEA0816A7962F53ABCB894A6A25954B4078FA19F645B0E45B1F5D449EEu2Y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32B86-1EDC-452A-BAB1-134FD065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5497</Words>
  <Characters>31334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36758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9</cp:revision>
  <cp:lastPrinted>2022-10-21T09:41:00Z</cp:lastPrinted>
  <dcterms:created xsi:type="dcterms:W3CDTF">2022-10-21T06:39:00Z</dcterms:created>
  <dcterms:modified xsi:type="dcterms:W3CDTF">2022-12-12T07:21:00Z</dcterms:modified>
</cp:coreProperties>
</file>